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426845" cy="8305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830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Membership 2023-24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Member’s Name: ______________________________________________________________________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_____________________________________________________________________________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City:__________________________________________ State:____ Zip:_________County:___________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Phone #:____________________ _________ Email:___________________________________________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Employer: ____________________________ Employer address: 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City:____________________ State:______ County:______________________ Phone:_______________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Degree/s:_______ Other Professional Affiliations: _______Fluent in other languages:________________ 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NJASSW annual dues run from July 1 to June 30. Dues are $50 dollars for that academic year. If you are a retiree or a student, the rate is only $25 for one academic year. (</w:t>
      </w:r>
      <w:r w:rsidDel="00000000" w:rsidR="00000000" w:rsidRPr="00000000">
        <w:rPr>
          <w:b w:val="1"/>
          <w:u w:val="single"/>
          <w:rtl w:val="0"/>
        </w:rPr>
        <w:t xml:space="preserve">Student means taking 12 college credits in the field of Social Work and not working. Retiree means no longer working)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make the checks payable to NJASSW and send dues and application to: NJASSW c/o Natercia Rendeiro, 147 Arlington Drive, Fords NJ 08863. You will receive a membership card; this will be your proof of membership.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Note: You may pay your dues online. Go to the website, njassw.org, enroll using PayPal and print your receipt; that will be your proof of membership.  If you Pay by PO, submit your paperwork as instructed but please send a copy of your membership form to the address above.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Questions??? Email: natlcsw@hotmail.com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Check appropriate amount: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 NJASSW dues  $50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_____Retiree /Student  $25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 Scholarship Fund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Total Enclosed: $_________  By check_____ PO#_____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This is: ___ A new application, _____Renewal, ____ Retiree, ____ Student.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volunteer to serve on one of these Committees: ___Program ___Membership ___ Finance ____Website ____Legislative ____ SW of the Year ____ Scholarship.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make sure that your email address is legible.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 Yes, you may include my name on a mailing list provided to other organizations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 No, you may not include my name on a mailing list provided to other organization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Updated: 5/30/23</w:t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V0dj4xBJTcYTwBSwiYJoiHviVQ==">CgMxLjAyCGguZ2pkZ3hzOAByITFZUjAwUW4tN0wtSmdqdzFxLXdUckdfSzhzaW5ITzdSaw==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2023-05-30T21:19:00Z</dcterms:created>
  <dc:creator>Natercia Rendeiro</dc:creator>
</cp:coreProperties>
</file>