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941F" w14:textId="4AA16916" w:rsidR="00665A18" w:rsidRDefault="00BF44E7" w:rsidP="00BF44E7">
      <w:pPr>
        <w:pStyle w:val="BodyText"/>
        <w:rPr>
          <w:rFonts w:ascii="Times New Roman"/>
          <w:sz w:val="20"/>
        </w:rPr>
      </w:pPr>
      <w:r>
        <w:rPr>
          <w:b/>
          <w:bCs/>
          <w:sz w:val="48"/>
          <w:szCs w:val="48"/>
        </w:rPr>
        <w:t>“JAMSON SECURITIES PRIVATE LIMITED”</w:t>
      </w:r>
    </w:p>
    <w:p w14:paraId="79ED9420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1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2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3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4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5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6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7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8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9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A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B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C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D" w14:textId="77777777" w:rsidR="00665A18" w:rsidRDefault="00665A18">
      <w:pPr>
        <w:pStyle w:val="BodyText"/>
        <w:rPr>
          <w:rFonts w:ascii="Times New Roman"/>
          <w:sz w:val="13"/>
        </w:rPr>
      </w:pPr>
    </w:p>
    <w:p w14:paraId="79ED942E" w14:textId="77777777" w:rsidR="00665A18" w:rsidRDefault="00665A18">
      <w:pPr>
        <w:pStyle w:val="BodyText"/>
        <w:rPr>
          <w:rFonts w:ascii="Times New Roman"/>
          <w:sz w:val="20"/>
        </w:rPr>
      </w:pPr>
    </w:p>
    <w:p w14:paraId="79ED942F" w14:textId="77777777" w:rsidR="00665A18" w:rsidRDefault="00665A18">
      <w:pPr>
        <w:pStyle w:val="BodyText"/>
        <w:spacing w:before="11"/>
        <w:rPr>
          <w:rFonts w:ascii="Times New Roman"/>
          <w:sz w:val="28"/>
        </w:rPr>
      </w:pPr>
    </w:p>
    <w:p w14:paraId="79ED9430" w14:textId="77777777" w:rsidR="00665A18" w:rsidRDefault="006B238B">
      <w:pPr>
        <w:pStyle w:val="Title"/>
        <w:spacing w:line="833" w:lineRule="exact"/>
      </w:pPr>
      <w:r>
        <w:t>Technical</w:t>
      </w:r>
      <w:r>
        <w:rPr>
          <w:spacing w:val="-4"/>
        </w:rPr>
        <w:t xml:space="preserve"> </w:t>
      </w:r>
      <w:r>
        <w:t>Glitches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</w:p>
    <w:p w14:paraId="79ED9431" w14:textId="77777777" w:rsidR="00665A18" w:rsidRDefault="006B238B">
      <w:pPr>
        <w:pStyle w:val="Title"/>
        <w:spacing w:before="131" w:line="276" w:lineRule="auto"/>
      </w:pPr>
      <w:r>
        <w:t>business disruptions Policy &amp;</w:t>
      </w:r>
      <w:r>
        <w:rPr>
          <w:spacing w:val="-160"/>
        </w:rPr>
        <w:t xml:space="preserve"> </w:t>
      </w:r>
      <w:r>
        <w:t>Procedures</w:t>
      </w:r>
    </w:p>
    <w:p w14:paraId="79ED9432" w14:textId="77777777" w:rsidR="00665A18" w:rsidRDefault="00665A18">
      <w:pPr>
        <w:pStyle w:val="BodyText"/>
        <w:spacing w:before="9"/>
        <w:rPr>
          <w:b/>
          <w:sz w:val="71"/>
        </w:rPr>
      </w:pPr>
    </w:p>
    <w:p w14:paraId="79ED9433" w14:textId="77777777" w:rsidR="00665A18" w:rsidRDefault="00665A18">
      <w:pPr>
        <w:pStyle w:val="BodyText"/>
        <w:ind w:left="7506"/>
        <w:rPr>
          <w:sz w:val="20"/>
        </w:rPr>
      </w:pPr>
    </w:p>
    <w:p w14:paraId="79ED9434" w14:textId="77777777" w:rsidR="00665A18" w:rsidRDefault="00665A18">
      <w:pPr>
        <w:pStyle w:val="BodyText"/>
        <w:rPr>
          <w:b/>
          <w:sz w:val="20"/>
        </w:rPr>
      </w:pPr>
    </w:p>
    <w:p w14:paraId="79ED9435" w14:textId="77777777" w:rsidR="00665A18" w:rsidRDefault="00665A18">
      <w:pPr>
        <w:pStyle w:val="BodyText"/>
        <w:rPr>
          <w:b/>
          <w:sz w:val="20"/>
        </w:rPr>
      </w:pPr>
    </w:p>
    <w:p w14:paraId="79ED9436" w14:textId="77777777" w:rsidR="00665A18" w:rsidRDefault="00665A18">
      <w:pPr>
        <w:pStyle w:val="BodyText"/>
        <w:rPr>
          <w:b/>
          <w:sz w:val="20"/>
        </w:rPr>
      </w:pPr>
    </w:p>
    <w:p w14:paraId="79ED9437" w14:textId="77777777" w:rsidR="00665A18" w:rsidRDefault="00665A18">
      <w:pPr>
        <w:pStyle w:val="BodyText"/>
        <w:rPr>
          <w:b/>
          <w:sz w:val="20"/>
        </w:rPr>
      </w:pPr>
    </w:p>
    <w:p w14:paraId="79ED9438" w14:textId="77777777" w:rsidR="00665A18" w:rsidRDefault="00665A18">
      <w:pPr>
        <w:pStyle w:val="BodyText"/>
        <w:rPr>
          <w:b/>
          <w:sz w:val="20"/>
        </w:rPr>
      </w:pPr>
    </w:p>
    <w:p w14:paraId="79ED9439" w14:textId="77777777" w:rsidR="00665A18" w:rsidRDefault="00665A18">
      <w:pPr>
        <w:pStyle w:val="BodyText"/>
        <w:rPr>
          <w:b/>
          <w:sz w:val="20"/>
        </w:rPr>
      </w:pPr>
    </w:p>
    <w:p w14:paraId="79ED943A" w14:textId="77777777" w:rsidR="00665A18" w:rsidRDefault="00665A18">
      <w:pPr>
        <w:pStyle w:val="BodyText"/>
        <w:rPr>
          <w:b/>
          <w:sz w:val="20"/>
        </w:rPr>
      </w:pPr>
    </w:p>
    <w:p w14:paraId="79ED943B" w14:textId="77777777" w:rsidR="00665A18" w:rsidRDefault="00665A18">
      <w:pPr>
        <w:pStyle w:val="BodyText"/>
        <w:rPr>
          <w:b/>
          <w:sz w:val="20"/>
        </w:rPr>
      </w:pPr>
    </w:p>
    <w:p w14:paraId="79ED943C" w14:textId="77777777" w:rsidR="00665A18" w:rsidRDefault="00665A18">
      <w:pPr>
        <w:pStyle w:val="BodyText"/>
        <w:rPr>
          <w:b/>
          <w:sz w:val="20"/>
        </w:rPr>
      </w:pPr>
    </w:p>
    <w:p w14:paraId="79ED943D" w14:textId="77777777" w:rsidR="00665A18" w:rsidRDefault="00665A18">
      <w:pPr>
        <w:pStyle w:val="BodyText"/>
        <w:rPr>
          <w:b/>
          <w:sz w:val="20"/>
        </w:rPr>
      </w:pPr>
    </w:p>
    <w:p w14:paraId="79ED943E" w14:textId="77777777" w:rsidR="00665A18" w:rsidRDefault="00665A18">
      <w:pPr>
        <w:pStyle w:val="BodyText"/>
        <w:rPr>
          <w:b/>
          <w:sz w:val="20"/>
        </w:rPr>
      </w:pPr>
    </w:p>
    <w:p w14:paraId="79ED943F" w14:textId="77777777" w:rsidR="00665A18" w:rsidRDefault="00665A18">
      <w:pPr>
        <w:pStyle w:val="BodyText"/>
        <w:rPr>
          <w:b/>
          <w:sz w:val="20"/>
        </w:rPr>
      </w:pPr>
    </w:p>
    <w:p w14:paraId="79ED9440" w14:textId="77777777" w:rsidR="00665A18" w:rsidRDefault="00665A18">
      <w:pPr>
        <w:pStyle w:val="BodyText"/>
        <w:rPr>
          <w:b/>
          <w:sz w:val="20"/>
        </w:rPr>
      </w:pPr>
    </w:p>
    <w:p w14:paraId="79ED9441" w14:textId="77777777" w:rsidR="00665A18" w:rsidRDefault="00665A18">
      <w:pPr>
        <w:pStyle w:val="BodyText"/>
        <w:rPr>
          <w:b/>
          <w:sz w:val="20"/>
        </w:rPr>
      </w:pPr>
    </w:p>
    <w:p w14:paraId="79ED9442" w14:textId="77777777" w:rsidR="00665A18" w:rsidRDefault="00665A18">
      <w:pPr>
        <w:pStyle w:val="BodyText"/>
        <w:rPr>
          <w:b/>
          <w:sz w:val="20"/>
        </w:rPr>
      </w:pPr>
    </w:p>
    <w:p w14:paraId="79ED9443" w14:textId="77777777" w:rsidR="00665A18" w:rsidRDefault="00665A18">
      <w:pPr>
        <w:pStyle w:val="BodyText"/>
        <w:rPr>
          <w:b/>
          <w:sz w:val="20"/>
        </w:rPr>
      </w:pPr>
    </w:p>
    <w:p w14:paraId="79ED9444" w14:textId="77777777" w:rsidR="00665A18" w:rsidRDefault="00665A18">
      <w:pPr>
        <w:pStyle w:val="BodyText"/>
        <w:rPr>
          <w:b/>
          <w:sz w:val="20"/>
        </w:rPr>
      </w:pPr>
    </w:p>
    <w:p w14:paraId="79ED9445" w14:textId="77777777" w:rsidR="00665A18" w:rsidRDefault="00665A18">
      <w:pPr>
        <w:pStyle w:val="BodyText"/>
        <w:rPr>
          <w:b/>
          <w:sz w:val="20"/>
        </w:rPr>
      </w:pPr>
    </w:p>
    <w:p w14:paraId="79ED9446" w14:textId="77777777" w:rsidR="00665A18" w:rsidRDefault="00665A18">
      <w:pPr>
        <w:pStyle w:val="BodyText"/>
        <w:rPr>
          <w:b/>
          <w:sz w:val="20"/>
        </w:rPr>
      </w:pPr>
    </w:p>
    <w:p w14:paraId="79ED9447" w14:textId="77777777" w:rsidR="00665A18" w:rsidRDefault="00665A18">
      <w:pPr>
        <w:pStyle w:val="BodyText"/>
        <w:rPr>
          <w:b/>
          <w:sz w:val="20"/>
        </w:rPr>
      </w:pPr>
    </w:p>
    <w:p w14:paraId="79ED9448" w14:textId="77777777" w:rsidR="00665A18" w:rsidRDefault="00665A18">
      <w:pPr>
        <w:pStyle w:val="BodyText"/>
        <w:rPr>
          <w:b/>
          <w:sz w:val="20"/>
        </w:rPr>
      </w:pPr>
    </w:p>
    <w:p w14:paraId="79ED9449" w14:textId="77777777" w:rsidR="00665A18" w:rsidRDefault="00665A18">
      <w:pPr>
        <w:pStyle w:val="BodyText"/>
        <w:rPr>
          <w:b/>
          <w:sz w:val="20"/>
        </w:rPr>
      </w:pPr>
    </w:p>
    <w:p w14:paraId="79ED944A" w14:textId="77777777" w:rsidR="00665A18" w:rsidRDefault="00665A18">
      <w:pPr>
        <w:pStyle w:val="BodyText"/>
        <w:spacing w:before="6"/>
        <w:rPr>
          <w:b/>
          <w:sz w:val="24"/>
        </w:rPr>
      </w:pPr>
    </w:p>
    <w:p w14:paraId="79ED944B" w14:textId="77777777" w:rsidR="00665A18" w:rsidRDefault="00665A18">
      <w:pPr>
        <w:spacing w:line="276" w:lineRule="auto"/>
        <w:sectPr w:rsidR="00665A18">
          <w:footerReference w:type="default" r:id="rId7"/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44C" w14:textId="77777777" w:rsidR="00665A18" w:rsidRDefault="00665A18">
      <w:pPr>
        <w:pStyle w:val="BodyText"/>
        <w:ind w:left="7506"/>
        <w:rPr>
          <w:sz w:val="20"/>
        </w:rPr>
      </w:pPr>
    </w:p>
    <w:p w14:paraId="79ED944D" w14:textId="77777777" w:rsidR="00665A18" w:rsidRDefault="00665A18">
      <w:pPr>
        <w:pStyle w:val="BodyText"/>
        <w:spacing w:before="5"/>
        <w:rPr>
          <w:sz w:val="24"/>
        </w:rPr>
      </w:pPr>
    </w:p>
    <w:p w14:paraId="79ED944E" w14:textId="77777777" w:rsidR="00665A18" w:rsidRDefault="006B238B">
      <w:pPr>
        <w:spacing w:before="44"/>
        <w:ind w:left="100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Contents</w:t>
      </w:r>
    </w:p>
    <w:sdt>
      <w:sdtPr>
        <w:id w:val="1701132346"/>
        <w:docPartObj>
          <w:docPartGallery w:val="Table of Contents"/>
          <w:docPartUnique/>
        </w:docPartObj>
      </w:sdtPr>
      <w:sdtEndPr/>
      <w:sdtContent>
        <w:p w14:paraId="79ED944F" w14:textId="77777777" w:rsidR="00665A18" w:rsidRDefault="006B238B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  <w:spacing w:before="49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Purpose</w:t>
            </w:r>
            <w:r>
              <w:tab/>
              <w:t>4</w:t>
            </w:r>
          </w:hyperlink>
        </w:p>
        <w:p w14:paraId="79ED9450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</w:pPr>
          <w:hyperlink w:anchor="_bookmark1" w:history="1">
            <w:r w:rsidR="006B238B">
              <w:t>Scope</w:t>
            </w:r>
            <w:r w:rsidR="006B238B">
              <w:tab/>
              <w:t>4</w:t>
            </w:r>
          </w:hyperlink>
        </w:p>
        <w:p w14:paraId="79ED9451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  <w:spacing w:before="140"/>
          </w:pPr>
          <w:hyperlink w:anchor="_bookmark2" w:history="1">
            <w:r w:rsidR="006B238B">
              <w:t>Acronyms</w:t>
            </w:r>
            <w:r w:rsidR="006B238B">
              <w:rPr>
                <w:spacing w:val="-2"/>
              </w:rPr>
              <w:t xml:space="preserve"> </w:t>
            </w:r>
            <w:r w:rsidR="006B238B">
              <w:t>/</w:t>
            </w:r>
            <w:r w:rsidR="006B238B">
              <w:rPr>
                <w:spacing w:val="-1"/>
              </w:rPr>
              <w:t xml:space="preserve"> </w:t>
            </w:r>
            <w:r w:rsidR="006B238B">
              <w:t>Definitions</w:t>
            </w:r>
            <w:r w:rsidR="006B238B">
              <w:tab/>
              <w:t>4</w:t>
            </w:r>
          </w:hyperlink>
        </w:p>
        <w:p w14:paraId="79ED9452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  <w:spacing w:before="139"/>
          </w:pPr>
          <w:hyperlink w:anchor="_bookmark3" w:history="1">
            <w:r w:rsidR="006B238B">
              <w:t>Crisis</w:t>
            </w:r>
            <w:r w:rsidR="006B238B">
              <w:rPr>
                <w:spacing w:val="-1"/>
              </w:rPr>
              <w:t xml:space="preserve"> </w:t>
            </w:r>
            <w:r w:rsidR="006B238B">
              <w:t>Management Team</w:t>
            </w:r>
            <w:r w:rsidR="006B238B">
              <w:tab/>
              <w:t>5</w:t>
            </w:r>
          </w:hyperlink>
        </w:p>
        <w:p w14:paraId="79ED9453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</w:pPr>
          <w:hyperlink w:anchor="_bookmark4" w:history="1">
            <w:r w:rsidR="006B238B">
              <w:t>Designated</w:t>
            </w:r>
            <w:r w:rsidR="006B238B">
              <w:rPr>
                <w:spacing w:val="-1"/>
              </w:rPr>
              <w:t xml:space="preserve"> </w:t>
            </w:r>
            <w:r w:rsidR="006B238B">
              <w:t>Officer</w:t>
            </w:r>
            <w:r w:rsidR="006B238B">
              <w:tab/>
              <w:t>5</w:t>
            </w:r>
          </w:hyperlink>
        </w:p>
        <w:p w14:paraId="79ED9454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  <w:spacing w:before="139"/>
          </w:pPr>
          <w:hyperlink w:anchor="_bookmark5" w:history="1">
            <w:r w:rsidR="006B238B">
              <w:t>Technology</w:t>
            </w:r>
            <w:r w:rsidR="006B238B">
              <w:rPr>
                <w:spacing w:val="-3"/>
              </w:rPr>
              <w:t xml:space="preserve"> </w:t>
            </w:r>
            <w:r w:rsidR="006B238B">
              <w:t>Committee</w:t>
            </w:r>
            <w:r w:rsidR="006B238B">
              <w:tab/>
              <w:t>6</w:t>
            </w:r>
          </w:hyperlink>
        </w:p>
        <w:p w14:paraId="79ED9455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</w:pPr>
          <w:hyperlink w:anchor="_bookmark6" w:history="1">
            <w:r w:rsidR="006B238B">
              <w:t>Critical</w:t>
            </w:r>
            <w:r w:rsidR="006B238B">
              <w:rPr>
                <w:spacing w:val="-1"/>
              </w:rPr>
              <w:t xml:space="preserve"> </w:t>
            </w:r>
            <w:r w:rsidR="006B238B">
              <w:t>Operations</w:t>
            </w:r>
            <w:r w:rsidR="006B238B">
              <w:rPr>
                <w:spacing w:val="-3"/>
              </w:rPr>
              <w:t xml:space="preserve"> </w:t>
            </w:r>
            <w:r w:rsidR="006B238B">
              <w:t>and</w:t>
            </w:r>
            <w:r w:rsidR="006B238B">
              <w:rPr>
                <w:spacing w:val="-1"/>
              </w:rPr>
              <w:t xml:space="preserve"> </w:t>
            </w:r>
            <w:r w:rsidR="006B238B">
              <w:t>Departments</w:t>
            </w:r>
            <w:r w:rsidR="006B238B">
              <w:tab/>
              <w:t>6</w:t>
            </w:r>
          </w:hyperlink>
        </w:p>
        <w:p w14:paraId="79ED9456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  <w:spacing w:before="140"/>
          </w:pPr>
          <w:hyperlink w:anchor="_bookmark7" w:history="1">
            <w:r w:rsidR="006B238B">
              <w:t>Roles</w:t>
            </w:r>
            <w:r w:rsidR="006B238B">
              <w:rPr>
                <w:spacing w:val="-2"/>
              </w:rPr>
              <w:t xml:space="preserve"> </w:t>
            </w:r>
            <w:r w:rsidR="006B238B">
              <w:t>and</w:t>
            </w:r>
            <w:r w:rsidR="006B238B">
              <w:rPr>
                <w:spacing w:val="-1"/>
              </w:rPr>
              <w:t xml:space="preserve"> </w:t>
            </w:r>
            <w:r w:rsidR="006B238B">
              <w:t>responsibilities</w:t>
            </w:r>
            <w:r w:rsidR="006B238B">
              <w:tab/>
              <w:t>7</w:t>
            </w:r>
          </w:hyperlink>
        </w:p>
        <w:p w14:paraId="79ED9457" w14:textId="77777777" w:rsidR="00665A18" w:rsidRDefault="009A7708">
          <w:pPr>
            <w:pStyle w:val="TOC2"/>
            <w:numPr>
              <w:ilvl w:val="1"/>
              <w:numId w:val="6"/>
            </w:numPr>
            <w:tabs>
              <w:tab w:val="left" w:pos="760"/>
              <w:tab w:val="left" w:pos="761"/>
              <w:tab w:val="right" w:leader="dot" w:pos="10135"/>
            </w:tabs>
          </w:pPr>
          <w:hyperlink w:anchor="_bookmark8" w:history="1">
            <w:r w:rsidR="006B238B">
              <w:t>Every</w:t>
            </w:r>
            <w:r w:rsidR="006B238B">
              <w:rPr>
                <w:spacing w:val="-3"/>
              </w:rPr>
              <w:t xml:space="preserve"> </w:t>
            </w:r>
            <w:r w:rsidR="006B238B">
              <w:t>Department Head</w:t>
            </w:r>
            <w:r w:rsidR="006B238B">
              <w:tab/>
              <w:t>7</w:t>
            </w:r>
          </w:hyperlink>
        </w:p>
        <w:p w14:paraId="79ED9458" w14:textId="77777777" w:rsidR="00665A18" w:rsidRDefault="009A7708">
          <w:pPr>
            <w:pStyle w:val="TOC2"/>
            <w:numPr>
              <w:ilvl w:val="1"/>
              <w:numId w:val="6"/>
            </w:numPr>
            <w:tabs>
              <w:tab w:val="left" w:pos="760"/>
              <w:tab w:val="left" w:pos="761"/>
              <w:tab w:val="right" w:leader="dot" w:pos="10135"/>
            </w:tabs>
            <w:spacing w:before="141"/>
          </w:pPr>
          <w:hyperlink w:anchor="_bookmark9" w:history="1">
            <w:r w:rsidR="006B238B">
              <w:t>Technology</w:t>
            </w:r>
            <w:r w:rsidR="006B238B">
              <w:rPr>
                <w:spacing w:val="-3"/>
              </w:rPr>
              <w:t xml:space="preserve"> </w:t>
            </w:r>
            <w:r w:rsidR="006B238B">
              <w:t>Team</w:t>
            </w:r>
            <w:r w:rsidR="006B238B">
              <w:tab/>
              <w:t>7</w:t>
            </w:r>
          </w:hyperlink>
        </w:p>
        <w:p w14:paraId="79ED9459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135"/>
            </w:tabs>
            <w:spacing w:before="140"/>
          </w:pPr>
          <w:hyperlink w:anchor="_bookmark10" w:history="1">
            <w:r w:rsidR="006B238B">
              <w:t>Primary Site</w:t>
            </w:r>
            <w:r w:rsidR="006B238B">
              <w:rPr>
                <w:spacing w:val="-2"/>
              </w:rPr>
              <w:t xml:space="preserve"> </w:t>
            </w:r>
            <w:r w:rsidR="006B238B">
              <w:t>Preventive</w:t>
            </w:r>
            <w:r w:rsidR="006B238B">
              <w:rPr>
                <w:spacing w:val="-2"/>
              </w:rPr>
              <w:t xml:space="preserve"> </w:t>
            </w:r>
            <w:r w:rsidR="006B238B">
              <w:t>Measures:</w:t>
            </w:r>
            <w:r w:rsidR="006B238B">
              <w:tab/>
              <w:t>7</w:t>
            </w:r>
          </w:hyperlink>
        </w:p>
        <w:p w14:paraId="79ED945A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760"/>
              <w:tab w:val="left" w:pos="761"/>
              <w:tab w:val="right" w:leader="dot" w:pos="10135"/>
            </w:tabs>
            <w:spacing w:before="139"/>
            <w:ind w:left="760" w:hanging="661"/>
          </w:pPr>
          <w:hyperlink w:anchor="_bookmark11" w:history="1">
            <w:r w:rsidR="006B238B">
              <w:t>RTO -</w:t>
            </w:r>
            <w:r w:rsidR="006B238B">
              <w:rPr>
                <w:spacing w:val="-3"/>
              </w:rPr>
              <w:t xml:space="preserve"> </w:t>
            </w:r>
            <w:r w:rsidR="006B238B">
              <w:t>Recovery</w:t>
            </w:r>
            <w:r w:rsidR="006B238B">
              <w:rPr>
                <w:spacing w:val="-2"/>
              </w:rPr>
              <w:t xml:space="preserve"> </w:t>
            </w:r>
            <w:r w:rsidR="006B238B">
              <w:t>Time</w:t>
            </w:r>
            <w:r w:rsidR="006B238B">
              <w:rPr>
                <w:spacing w:val="-2"/>
              </w:rPr>
              <w:t xml:space="preserve"> </w:t>
            </w:r>
            <w:r w:rsidR="006B238B">
              <w:t>Objective.</w:t>
            </w:r>
            <w:r w:rsidR="006B238B">
              <w:tab/>
              <w:t>9</w:t>
            </w:r>
          </w:hyperlink>
        </w:p>
        <w:p w14:paraId="79ED945B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760"/>
              <w:tab w:val="left" w:pos="761"/>
              <w:tab w:val="right" w:leader="dot" w:pos="10135"/>
            </w:tabs>
            <w:ind w:left="760" w:hanging="661"/>
          </w:pPr>
          <w:hyperlink w:anchor="_bookmark12" w:history="1">
            <w:r w:rsidR="006B238B">
              <w:t>RPO -</w:t>
            </w:r>
            <w:r w:rsidR="006B238B">
              <w:rPr>
                <w:spacing w:val="-3"/>
              </w:rPr>
              <w:t xml:space="preserve"> </w:t>
            </w:r>
            <w:r w:rsidR="006B238B">
              <w:t>Recovery</w:t>
            </w:r>
            <w:r w:rsidR="006B238B">
              <w:rPr>
                <w:spacing w:val="-2"/>
              </w:rPr>
              <w:t xml:space="preserve"> </w:t>
            </w:r>
            <w:r w:rsidR="006B238B">
              <w:t>Point</w:t>
            </w:r>
            <w:r w:rsidR="006B238B">
              <w:rPr>
                <w:spacing w:val="-2"/>
              </w:rPr>
              <w:t xml:space="preserve"> </w:t>
            </w:r>
            <w:r w:rsidR="006B238B">
              <w:t>Objective.</w:t>
            </w:r>
            <w:r w:rsidR="006B238B">
              <w:tab/>
              <w:t>9</w:t>
            </w:r>
          </w:hyperlink>
        </w:p>
        <w:p w14:paraId="79ED945C" w14:textId="77777777" w:rsidR="00665A18" w:rsidRDefault="006B238B">
          <w:pPr>
            <w:pStyle w:val="TOC1"/>
            <w:numPr>
              <w:ilvl w:val="0"/>
              <w:numId w:val="6"/>
            </w:numPr>
            <w:tabs>
              <w:tab w:val="left" w:pos="760"/>
              <w:tab w:val="left" w:pos="761"/>
              <w:tab w:val="right" w:leader="dot" w:pos="10136"/>
            </w:tabs>
            <w:spacing w:before="140"/>
            <w:ind w:left="760" w:hanging="661"/>
          </w:pPr>
          <w:hyperlink w:anchor="_bookmark19" w:history="1">
            <w:r>
              <w:t>Incident</w:t>
            </w:r>
            <w:r>
              <w:rPr>
                <w:spacing w:val="-1"/>
              </w:rPr>
              <w:t xml:space="preserve"> </w:t>
            </w:r>
            <w:r>
              <w:t>Reporting, Escalation</w:t>
            </w:r>
            <w:r>
              <w:rPr>
                <w:spacing w:val="-1"/>
              </w:rPr>
              <w:t xml:space="preserve"> </w:t>
            </w:r>
            <w:r>
              <w:t>Matrix for declaring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incident a</w:t>
            </w:r>
            <w:r>
              <w:rPr>
                <w:spacing w:val="-3"/>
              </w:rPr>
              <w:t xml:space="preserve"> </w:t>
            </w:r>
            <w:r>
              <w:t>“Disaster”</w:t>
            </w:r>
            <w:r>
              <w:rPr>
                <w:rFonts w:ascii="Times New Roman" w:hAnsi="Times New Roman"/>
              </w:rPr>
              <w:tab/>
            </w:r>
            <w:r>
              <w:t>11</w:t>
            </w:r>
          </w:hyperlink>
        </w:p>
        <w:p w14:paraId="79ED945D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760"/>
              <w:tab w:val="left" w:pos="761"/>
              <w:tab w:val="right" w:leader="dot" w:pos="10136"/>
            </w:tabs>
            <w:spacing w:before="139"/>
            <w:ind w:left="760" w:hanging="661"/>
          </w:pPr>
          <w:hyperlink w:anchor="_bookmark20" w:history="1">
            <w:r w:rsidR="006B238B">
              <w:t>Exchange Reporting</w:t>
            </w:r>
            <w:r w:rsidR="006B238B">
              <w:rPr>
                <w:spacing w:val="-3"/>
              </w:rPr>
              <w:t xml:space="preserve"> </w:t>
            </w:r>
            <w:r w:rsidR="006B238B">
              <w:t>Requirements</w:t>
            </w:r>
            <w:r w:rsidR="006B238B">
              <w:tab/>
              <w:t>12</w:t>
            </w:r>
          </w:hyperlink>
        </w:p>
        <w:p w14:paraId="79ED945E" w14:textId="77777777" w:rsidR="00665A18" w:rsidRDefault="009A7708">
          <w:pPr>
            <w:pStyle w:val="TOC1"/>
            <w:numPr>
              <w:ilvl w:val="0"/>
              <w:numId w:val="6"/>
            </w:numPr>
            <w:tabs>
              <w:tab w:val="left" w:pos="760"/>
              <w:tab w:val="left" w:pos="761"/>
              <w:tab w:val="right" w:leader="dot" w:pos="10136"/>
            </w:tabs>
            <w:ind w:left="760" w:hanging="661"/>
          </w:pPr>
          <w:hyperlink w:anchor="_bookmark21" w:history="1">
            <w:r w:rsidR="006B238B">
              <w:t>Frequency</w:t>
            </w:r>
            <w:r w:rsidR="006B238B">
              <w:rPr>
                <w:spacing w:val="-2"/>
              </w:rPr>
              <w:t xml:space="preserve"> </w:t>
            </w:r>
            <w:r w:rsidR="006B238B">
              <w:t>of</w:t>
            </w:r>
            <w:r w:rsidR="006B238B">
              <w:rPr>
                <w:spacing w:val="-2"/>
              </w:rPr>
              <w:t xml:space="preserve"> </w:t>
            </w:r>
            <w:r w:rsidR="006B238B">
              <w:t>monitoring</w:t>
            </w:r>
            <w:r w:rsidR="006B238B">
              <w:rPr>
                <w:spacing w:val="-3"/>
              </w:rPr>
              <w:t xml:space="preserve"> </w:t>
            </w:r>
            <w:r w:rsidR="006B238B">
              <w:t>&amp;</w:t>
            </w:r>
            <w:r w:rsidR="006B238B">
              <w:rPr>
                <w:spacing w:val="-2"/>
              </w:rPr>
              <w:t xml:space="preserve"> </w:t>
            </w:r>
            <w:r w:rsidR="006B238B">
              <w:t>implementation</w:t>
            </w:r>
            <w:r w:rsidR="006B238B">
              <w:tab/>
              <w:t>12</w:t>
            </w:r>
          </w:hyperlink>
        </w:p>
        <w:p w14:paraId="79ED945F" w14:textId="77777777" w:rsidR="00665A18" w:rsidRDefault="006B238B">
          <w:r>
            <w:fldChar w:fldCharType="end"/>
          </w:r>
        </w:p>
      </w:sdtContent>
    </w:sdt>
    <w:p w14:paraId="79ED9460" w14:textId="77777777" w:rsidR="00665A18" w:rsidRDefault="00665A18">
      <w:pPr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461" w14:textId="77777777" w:rsidR="00665A18" w:rsidRDefault="00665A18">
      <w:pPr>
        <w:pStyle w:val="BodyText"/>
        <w:ind w:left="7506"/>
        <w:rPr>
          <w:sz w:val="20"/>
        </w:rPr>
      </w:pPr>
    </w:p>
    <w:p w14:paraId="79ED9462" w14:textId="77777777" w:rsidR="00665A18" w:rsidRDefault="00665A18">
      <w:pPr>
        <w:pStyle w:val="BodyText"/>
        <w:spacing w:before="10"/>
        <w:rPr>
          <w:sz w:val="27"/>
        </w:rPr>
      </w:pPr>
    </w:p>
    <w:p w14:paraId="79ED9463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0" w:name="_bookmark0"/>
      <w:bookmarkEnd w:id="0"/>
      <w:r>
        <w:t>Purpose</w:t>
      </w:r>
    </w:p>
    <w:p w14:paraId="79ED9464" w14:textId="1244B9FE" w:rsidR="00665A18" w:rsidRDefault="006B238B" w:rsidP="00FF78F3">
      <w:pPr>
        <w:pStyle w:val="BodyText"/>
        <w:spacing w:before="222" w:line="276" w:lineRule="auto"/>
        <w:ind w:left="100" w:right="112"/>
        <w:jc w:val="both"/>
        <w:rPr>
          <w:sz w:val="18"/>
        </w:rPr>
      </w:pPr>
      <w:r>
        <w:t>This policy is to outline the technology infrastructure and system requirements has put in place to prevent any</w:t>
      </w:r>
      <w:r>
        <w:rPr>
          <w:spacing w:val="1"/>
        </w:rPr>
        <w:t xml:space="preserve"> </w:t>
      </w:r>
      <w:r>
        <w:t xml:space="preserve">incident of business disruption resulting from technical glitches by that </w:t>
      </w:r>
      <w:r w:rsidR="00D174C7" w:rsidRPr="00D174C7">
        <w:rPr>
          <w:b/>
          <w:bCs/>
          <w:sz w:val="24"/>
          <w:szCs w:val="24"/>
        </w:rPr>
        <w:t>JAMSON SECURITIES PRIVATE LIMITED</w:t>
      </w:r>
      <w:r w:rsidR="00D174C7">
        <w:t xml:space="preserve"> </w:t>
      </w:r>
      <w:r w:rsidR="00FF78F3">
        <w:t>Group.</w:t>
      </w:r>
    </w:p>
    <w:p w14:paraId="79ED9465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1" w:name="_bookmark1"/>
      <w:bookmarkEnd w:id="1"/>
      <w:r>
        <w:t>Scope</w:t>
      </w:r>
    </w:p>
    <w:p w14:paraId="79ED9466" w14:textId="167E4699" w:rsidR="00665A18" w:rsidRDefault="006B238B">
      <w:pPr>
        <w:pStyle w:val="BodyText"/>
        <w:spacing w:before="220" w:line="273" w:lineRule="auto"/>
        <w:ind w:left="100" w:right="257"/>
      </w:pPr>
      <w:r>
        <w:t>This policy</w:t>
      </w:r>
      <w:r>
        <w:rPr>
          <w:spacing w:val="1"/>
        </w:rPr>
        <w:t xml:space="preserve"> </w:t>
      </w:r>
      <w:r>
        <w:t>and procedure are</w:t>
      </w:r>
      <w:r>
        <w:rPr>
          <w:spacing w:val="1"/>
        </w:rPr>
        <w:t xml:space="preserve"> </w:t>
      </w:r>
      <w:r>
        <w:t>defined to prescribe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 Operating Procedures</w:t>
      </w:r>
      <w:r>
        <w:rPr>
          <w:spacing w:val="1"/>
        </w:rPr>
        <w:t xml:space="preserve"> </w:t>
      </w:r>
      <w:r>
        <w:t>(SOP)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reporting of</w:t>
      </w:r>
      <w:r>
        <w:rPr>
          <w:spacing w:val="-47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glitches by</w:t>
      </w:r>
      <w:r>
        <w:rPr>
          <w:spacing w:val="-2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business disruption,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business disruption.</w:t>
      </w:r>
    </w:p>
    <w:p w14:paraId="79ED9467" w14:textId="77777777" w:rsidR="00665A18" w:rsidRDefault="00665A18">
      <w:pPr>
        <w:pStyle w:val="BodyText"/>
      </w:pPr>
    </w:p>
    <w:p w14:paraId="79ED9468" w14:textId="77777777" w:rsidR="00665A18" w:rsidRDefault="00665A18">
      <w:pPr>
        <w:pStyle w:val="BodyText"/>
        <w:spacing w:before="11"/>
        <w:rPr>
          <w:sz w:val="21"/>
        </w:rPr>
      </w:pPr>
    </w:p>
    <w:p w14:paraId="79ED9469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2" w:name="_bookmark2"/>
      <w:bookmarkEnd w:id="2"/>
      <w:r>
        <w:t>Acronyms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Definitions</w:t>
      </w:r>
    </w:p>
    <w:p w14:paraId="79ED946A" w14:textId="77777777" w:rsidR="00665A18" w:rsidRDefault="006B238B">
      <w:pPr>
        <w:pStyle w:val="BodyText"/>
        <w:spacing w:before="217"/>
        <w:ind w:left="100"/>
      </w:pPr>
      <w:r>
        <w:t>Common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acronyms</w:t>
      </w:r>
      <w:r>
        <w:rPr>
          <w:spacing w:val="-1"/>
        </w:rPr>
        <w:t xml:space="preserve"> </w:t>
      </w:r>
      <w:r>
        <w:t>that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this document.</w:t>
      </w:r>
    </w:p>
    <w:p w14:paraId="79ED946B" w14:textId="77777777" w:rsidR="00665A18" w:rsidRDefault="006B238B">
      <w:pPr>
        <w:spacing w:before="41" w:line="276" w:lineRule="auto"/>
        <w:ind w:left="100" w:right="106"/>
      </w:pPr>
      <w:r>
        <w:rPr>
          <w:b/>
        </w:rPr>
        <w:t>M.D. (Managing Director) / CEO (</w:t>
      </w:r>
      <w:r>
        <w:t>Chief Executive Officer) - The M.D. or CEO is responsible for the overall privacy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company.</w:t>
      </w:r>
    </w:p>
    <w:p w14:paraId="79ED946C" w14:textId="77777777" w:rsidR="00665A18" w:rsidRDefault="006B238B">
      <w:pPr>
        <w:pStyle w:val="BodyText"/>
        <w:spacing w:line="268" w:lineRule="exact"/>
        <w:ind w:left="100"/>
      </w:pPr>
      <w:r>
        <w:rPr>
          <w:b/>
        </w:rPr>
        <w:t>CTO</w:t>
      </w:r>
      <w:r>
        <w:rPr>
          <w:b/>
          <w:spacing w:val="-4"/>
        </w:rPr>
        <w:t xml:space="preserve"> </w:t>
      </w:r>
      <w:r>
        <w:t>– The Chief</w:t>
      </w:r>
      <w:r>
        <w:rPr>
          <w:spacing w:val="-3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/ Head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</w:p>
    <w:p w14:paraId="79ED946D" w14:textId="77777777" w:rsidR="00665A18" w:rsidRDefault="006B238B">
      <w:pPr>
        <w:pStyle w:val="BodyText"/>
        <w:spacing w:before="41"/>
        <w:ind w:left="100"/>
      </w:pP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t>Designated</w:t>
      </w:r>
      <w:r>
        <w:rPr>
          <w:spacing w:val="-4"/>
        </w:rPr>
        <w:t xml:space="preserve"> </w:t>
      </w:r>
      <w:r>
        <w:t>Officer</w:t>
      </w:r>
    </w:p>
    <w:p w14:paraId="79ED946E" w14:textId="77777777" w:rsidR="00665A18" w:rsidRDefault="006B238B">
      <w:pPr>
        <w:pStyle w:val="BodyText"/>
        <w:spacing w:before="41"/>
        <w:ind w:left="100"/>
      </w:pPr>
      <w:r>
        <w:rPr>
          <w:b/>
        </w:rPr>
        <w:t xml:space="preserve">CMT </w:t>
      </w:r>
      <w:r>
        <w:t>-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Team</w:t>
      </w:r>
    </w:p>
    <w:p w14:paraId="79ED946F" w14:textId="77777777" w:rsidR="00665A18" w:rsidRDefault="006B238B">
      <w:pPr>
        <w:pStyle w:val="BodyText"/>
        <w:spacing w:before="39"/>
        <w:ind w:left="100"/>
      </w:pPr>
      <w:r>
        <w:rPr>
          <w:b/>
        </w:rPr>
        <w:t>TC</w:t>
      </w:r>
      <w:r>
        <w:rPr>
          <w:b/>
          <w:spacing w:val="-2"/>
        </w:rPr>
        <w:t xml:space="preserve"> </w:t>
      </w:r>
      <w:r>
        <w:t>– Technology</w:t>
      </w:r>
      <w:r>
        <w:rPr>
          <w:spacing w:val="-3"/>
        </w:rPr>
        <w:t xml:space="preserve"> </w:t>
      </w:r>
      <w:r>
        <w:t>Committee</w:t>
      </w:r>
    </w:p>
    <w:p w14:paraId="79ED9470" w14:textId="77777777" w:rsidR="00665A18" w:rsidRDefault="006B238B">
      <w:pPr>
        <w:pStyle w:val="BodyText"/>
        <w:spacing w:before="41"/>
        <w:ind w:left="100"/>
      </w:pPr>
      <w:r>
        <w:rPr>
          <w:b/>
        </w:rPr>
        <w:t>Encryption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transforming</w:t>
      </w:r>
      <w:r>
        <w:rPr>
          <w:spacing w:val="-9"/>
        </w:rPr>
        <w:t xml:space="preserve"> </w:t>
      </w:r>
      <w:r>
        <w:t>information,</w:t>
      </w:r>
      <w:r>
        <w:rPr>
          <w:spacing w:val="-10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algorithm,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unreadable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other</w:t>
      </w:r>
    </w:p>
    <w:p w14:paraId="79ED9471" w14:textId="77777777" w:rsidR="00665A18" w:rsidRDefault="006B238B">
      <w:pPr>
        <w:pStyle w:val="BodyText"/>
        <w:spacing w:before="41"/>
        <w:ind w:left="100"/>
      </w:pPr>
      <w:r>
        <w:t>than</w:t>
      </w:r>
      <w:r>
        <w:rPr>
          <w:spacing w:val="-2"/>
        </w:rPr>
        <w:t xml:space="preserve"> </w:t>
      </w:r>
      <w:r>
        <w:t>those who</w:t>
      </w:r>
      <w:r>
        <w:rPr>
          <w:spacing w:val="1"/>
        </w:rPr>
        <w:t xml:space="preserve"> </w:t>
      </w:r>
      <w:r>
        <w:t>have a</w:t>
      </w:r>
      <w:r>
        <w:rPr>
          <w:spacing w:val="-4"/>
        </w:rPr>
        <w:t xml:space="preserve"> </w:t>
      </w:r>
      <w:r>
        <w:t>specific ‘need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know.’</w:t>
      </w:r>
    </w:p>
    <w:p w14:paraId="79ED9472" w14:textId="77777777" w:rsidR="00665A18" w:rsidRDefault="006B238B">
      <w:pPr>
        <w:spacing w:before="38"/>
        <w:ind w:left="100"/>
      </w:pPr>
      <w:r>
        <w:rPr>
          <w:b/>
        </w:rPr>
        <w:t>External</w:t>
      </w:r>
      <w:r>
        <w:rPr>
          <w:b/>
          <w:spacing w:val="-2"/>
        </w:rPr>
        <w:t xml:space="preserve"> </w:t>
      </w:r>
      <w:r>
        <w:rPr>
          <w:b/>
        </w:rPr>
        <w:t>Media</w:t>
      </w:r>
      <w:r>
        <w:rPr>
          <w:b/>
          <w:spacing w:val="-3"/>
        </w:rPr>
        <w:t xml:space="preserve"> </w:t>
      </w:r>
      <w:r>
        <w:rPr>
          <w:b/>
        </w:rPr>
        <w:t xml:space="preserve">–i.e. </w:t>
      </w:r>
      <w:r>
        <w:t>CD-ROMs,</w:t>
      </w:r>
      <w:r>
        <w:rPr>
          <w:spacing w:val="-4"/>
        </w:rPr>
        <w:t xml:space="preserve"> </w:t>
      </w:r>
      <w:r>
        <w:t>DVDs,</w:t>
      </w:r>
      <w:r>
        <w:rPr>
          <w:spacing w:val="-1"/>
        </w:rPr>
        <w:t xml:space="preserve"> </w:t>
      </w:r>
      <w:r>
        <w:t>floppy</w:t>
      </w:r>
      <w:r>
        <w:rPr>
          <w:spacing w:val="1"/>
        </w:rPr>
        <w:t xml:space="preserve"> </w:t>
      </w:r>
      <w:r>
        <w:t>disks,</w:t>
      </w:r>
      <w:r>
        <w:rPr>
          <w:spacing w:val="-1"/>
        </w:rPr>
        <w:t xml:space="preserve"> </w:t>
      </w:r>
      <w:r>
        <w:t>flash</w:t>
      </w:r>
      <w:r>
        <w:rPr>
          <w:spacing w:val="-3"/>
        </w:rPr>
        <w:t xml:space="preserve"> </w:t>
      </w:r>
      <w:r>
        <w:t>drives,</w:t>
      </w:r>
      <w:r>
        <w:rPr>
          <w:spacing w:val="-4"/>
        </w:rPr>
        <w:t xml:space="preserve"> </w:t>
      </w:r>
      <w:r>
        <w:t>USB</w:t>
      </w:r>
      <w:r>
        <w:rPr>
          <w:spacing w:val="-3"/>
        </w:rPr>
        <w:t xml:space="preserve"> </w:t>
      </w:r>
      <w:r>
        <w:t>keys,</w:t>
      </w:r>
      <w:r>
        <w:rPr>
          <w:spacing w:val="-2"/>
        </w:rPr>
        <w:t xml:space="preserve"> </w:t>
      </w:r>
      <w:r>
        <w:t>thumb</w:t>
      </w:r>
      <w:r>
        <w:rPr>
          <w:spacing w:val="-3"/>
        </w:rPr>
        <w:t xml:space="preserve"> </w:t>
      </w:r>
      <w:r>
        <w:t>drives,</w:t>
      </w:r>
      <w:r>
        <w:rPr>
          <w:spacing w:val="-3"/>
        </w:rPr>
        <w:t xml:space="preserve"> </w:t>
      </w:r>
      <w:r>
        <w:t>tapes,</w:t>
      </w:r>
      <w:r>
        <w:rPr>
          <w:spacing w:val="-4"/>
        </w:rPr>
        <w:t xml:space="preserve"> </w:t>
      </w:r>
      <w:r>
        <w:t>etc.</w:t>
      </w:r>
    </w:p>
    <w:p w14:paraId="79ED9473" w14:textId="77777777" w:rsidR="00665A18" w:rsidRDefault="006B238B">
      <w:pPr>
        <w:pStyle w:val="BodyText"/>
        <w:spacing w:before="42" w:line="276" w:lineRule="auto"/>
        <w:ind w:left="100" w:right="257"/>
      </w:pPr>
      <w:r>
        <w:rPr>
          <w:b/>
        </w:rPr>
        <w:t>SOW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Statement of</w:t>
      </w:r>
      <w:r>
        <w:rPr>
          <w:b/>
          <w:spacing w:val="1"/>
        </w:rPr>
        <w:t xml:space="preserve"> </w:t>
      </w:r>
      <w:r>
        <w:rPr>
          <w:b/>
        </w:rPr>
        <w:t>Work -</w:t>
      </w:r>
      <w:r>
        <w:rPr>
          <w:b/>
          <w:spacing w:val="1"/>
        </w:rPr>
        <w:t xml:space="preserve"> </w:t>
      </w:r>
      <w:r>
        <w:t>An agreement</w:t>
      </w:r>
      <w:r>
        <w:rPr>
          <w:spacing w:val="1"/>
        </w:rPr>
        <w:t xml:space="preserve"> </w:t>
      </w:r>
      <w:r>
        <w:t>between two or more parties that details the working relationship</w:t>
      </w:r>
      <w:r>
        <w:rPr>
          <w:spacing w:val="-47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lists</w:t>
      </w:r>
      <w:r>
        <w:rPr>
          <w:spacing w:val="1"/>
        </w:rPr>
        <w:t xml:space="preserve"> </w:t>
      </w:r>
      <w:r>
        <w:t>a body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completed.</w:t>
      </w:r>
    </w:p>
    <w:p w14:paraId="79ED9474" w14:textId="77777777" w:rsidR="00665A18" w:rsidRDefault="006B238B">
      <w:pPr>
        <w:pStyle w:val="BodyText"/>
        <w:spacing w:before="1"/>
        <w:ind w:left="100"/>
      </w:pPr>
      <w:r>
        <w:rPr>
          <w:b/>
        </w:rPr>
        <w:t>User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resource.</w:t>
      </w:r>
    </w:p>
    <w:p w14:paraId="79ED9475" w14:textId="77777777" w:rsidR="00665A18" w:rsidRDefault="006B238B">
      <w:pPr>
        <w:pStyle w:val="BodyText"/>
        <w:spacing w:before="39"/>
        <w:ind w:left="100"/>
      </w:pPr>
      <w:r>
        <w:rPr>
          <w:b/>
        </w:rPr>
        <w:t xml:space="preserve">VPN </w:t>
      </w:r>
      <w:r>
        <w:t>–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secure passage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public</w:t>
      </w:r>
      <w:r>
        <w:rPr>
          <w:spacing w:val="-1"/>
        </w:rPr>
        <w:t xml:space="preserve"> </w:t>
      </w:r>
      <w:r>
        <w:t>Internet.</w:t>
      </w:r>
    </w:p>
    <w:p w14:paraId="79ED9476" w14:textId="33C6A1AA" w:rsidR="00665A18" w:rsidRDefault="006B238B">
      <w:pPr>
        <w:pStyle w:val="BodyText"/>
        <w:spacing w:before="41" w:line="276" w:lineRule="auto"/>
        <w:ind w:left="100" w:right="112"/>
        <w:jc w:val="both"/>
      </w:pPr>
      <w:r>
        <w:rPr>
          <w:b/>
        </w:rPr>
        <w:t xml:space="preserve">Technical Glitch </w:t>
      </w:r>
      <w:r>
        <w:t>- any malfunction of the systems including malfunction in its hardware or software or any</w:t>
      </w:r>
      <w:r>
        <w:rPr>
          <w:spacing w:val="1"/>
        </w:rPr>
        <w:t xml:space="preserve"> </w:t>
      </w:r>
      <w:r>
        <w:t>products/services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 w:rsidR="00E97BFF" w:rsidRPr="00D174C7">
        <w:rPr>
          <w:b/>
          <w:bCs/>
          <w:sz w:val="24"/>
          <w:szCs w:val="24"/>
        </w:rPr>
        <w:t>JAMSON SECURITIES PRIVATE LIMITED</w:t>
      </w:r>
      <w:r>
        <w:t>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inadequacy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non-availability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infrastructure/ network/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 lead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disruption.</w:t>
      </w:r>
    </w:p>
    <w:p w14:paraId="79ED9477" w14:textId="77777777" w:rsidR="00665A18" w:rsidRDefault="006B238B">
      <w:pPr>
        <w:pStyle w:val="BodyText"/>
        <w:spacing w:line="276" w:lineRule="auto"/>
        <w:ind w:left="100" w:right="114"/>
        <w:jc w:val="both"/>
      </w:pPr>
      <w:r>
        <w:rPr>
          <w:b/>
        </w:rPr>
        <w:t xml:space="preserve">Business Disruption </w:t>
      </w:r>
      <w:r>
        <w:t>- Means either stoppage or variance in the normal functions /operations of systems due to</w:t>
      </w:r>
      <w:r>
        <w:rPr>
          <w:spacing w:val="1"/>
        </w:rPr>
        <w:t xml:space="preserve"> </w:t>
      </w:r>
      <w:r>
        <w:t>a technical glitch, w.r.t login, order placement (including modification &amp; cancellation), order execution, order</w:t>
      </w:r>
      <w:r>
        <w:rPr>
          <w:spacing w:val="1"/>
        </w:rPr>
        <w:t xml:space="preserve"> </w:t>
      </w:r>
      <w:r>
        <w:t>confirmation, order status, margin updates, risk management, for a continuous period of more than 15 minutes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 segment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Exchange.</w:t>
      </w:r>
    </w:p>
    <w:p w14:paraId="79ED9478" w14:textId="77777777" w:rsidR="00665A18" w:rsidRDefault="006B238B">
      <w:pPr>
        <w:pStyle w:val="BodyText"/>
        <w:spacing w:before="1"/>
        <w:ind w:left="100"/>
        <w:jc w:val="both"/>
      </w:pPr>
      <w:r>
        <w:rPr>
          <w:b/>
        </w:rPr>
        <w:t>RTO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Objective.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 restore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operations.</w:t>
      </w:r>
    </w:p>
    <w:p w14:paraId="79ED9479" w14:textId="77777777" w:rsidR="00665A18" w:rsidRDefault="006B238B">
      <w:pPr>
        <w:pStyle w:val="BodyText"/>
        <w:spacing w:before="39" w:line="276" w:lineRule="auto"/>
        <w:ind w:left="100" w:right="115"/>
        <w:jc w:val="both"/>
      </w:pPr>
      <w:r>
        <w:rPr>
          <w:b/>
        </w:rPr>
        <w:t>RPO</w:t>
      </w:r>
      <w:r>
        <w:rPr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Objective.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tolerable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lost,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business processes/services.</w:t>
      </w:r>
    </w:p>
    <w:p w14:paraId="79ED947A" w14:textId="77777777" w:rsidR="00665A18" w:rsidRDefault="006B238B">
      <w:pPr>
        <w:pStyle w:val="BodyText"/>
        <w:spacing w:before="1"/>
        <w:ind w:left="100"/>
        <w:jc w:val="both"/>
      </w:pPr>
      <w:r>
        <w:rPr>
          <w:b/>
        </w:rPr>
        <w:t>BCP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Planning</w:t>
      </w:r>
    </w:p>
    <w:p w14:paraId="79ED947B" w14:textId="77777777" w:rsidR="00665A18" w:rsidRDefault="006B238B">
      <w:pPr>
        <w:pStyle w:val="BodyText"/>
        <w:spacing w:before="39"/>
        <w:ind w:left="100"/>
        <w:jc w:val="both"/>
      </w:pPr>
      <w:r>
        <w:rPr>
          <w:b/>
        </w:rPr>
        <w:t xml:space="preserve">DR </w:t>
      </w:r>
      <w:r>
        <w:t>-</w:t>
      </w:r>
      <w:r>
        <w:rPr>
          <w:spacing w:val="-4"/>
        </w:rPr>
        <w:t xml:space="preserve"> </w:t>
      </w:r>
      <w:r>
        <w:t>Disaster Recovery</w:t>
      </w:r>
      <w:r>
        <w:rPr>
          <w:spacing w:val="-3"/>
        </w:rPr>
        <w:t xml:space="preserve"> </w:t>
      </w:r>
      <w:r>
        <w:t>(DR).</w:t>
      </w:r>
    </w:p>
    <w:p w14:paraId="79ED947C" w14:textId="77777777" w:rsidR="00665A18" w:rsidRDefault="00665A18">
      <w:pPr>
        <w:jc w:val="both"/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47D" w14:textId="77777777" w:rsidR="00665A18" w:rsidRDefault="00665A18">
      <w:pPr>
        <w:pStyle w:val="BodyText"/>
        <w:ind w:left="7506"/>
        <w:rPr>
          <w:sz w:val="20"/>
        </w:rPr>
      </w:pPr>
    </w:p>
    <w:p w14:paraId="79ED947E" w14:textId="77777777" w:rsidR="00665A18" w:rsidRDefault="00665A18">
      <w:pPr>
        <w:pStyle w:val="BodyText"/>
        <w:spacing w:before="5"/>
        <w:rPr>
          <w:sz w:val="24"/>
        </w:rPr>
      </w:pPr>
    </w:p>
    <w:p w14:paraId="79ED947F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spacing w:before="44"/>
        <w:ind w:hanging="361"/>
      </w:pPr>
      <w:bookmarkStart w:id="3" w:name="_bookmark3"/>
      <w:bookmarkEnd w:id="3"/>
      <w:r>
        <w:t>Crisis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Team</w:t>
      </w:r>
    </w:p>
    <w:p w14:paraId="79ED9480" w14:textId="5E02105D" w:rsidR="00665A18" w:rsidRDefault="006B238B">
      <w:pPr>
        <w:pStyle w:val="BodyText"/>
        <w:spacing w:before="220" w:line="276" w:lineRule="auto"/>
        <w:ind w:left="100" w:right="113"/>
        <w:jc w:val="both"/>
      </w:pPr>
      <w:r>
        <w:t>Crisis Management Team will involve senior officials or management personnel of the members including the</w:t>
      </w:r>
      <w:r>
        <w:rPr>
          <w:spacing w:val="1"/>
        </w:rPr>
        <w:t xml:space="preserve"> </w:t>
      </w:r>
      <w:r>
        <w:t>MD/CEO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heads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CIO/CTO,</w:t>
      </w:r>
      <w:r>
        <w:rPr>
          <w:spacing w:val="-9"/>
        </w:rPr>
        <w:t xml:space="preserve"> </w:t>
      </w:r>
      <w:r>
        <w:t>CISO,</w:t>
      </w:r>
      <w:r>
        <w:rPr>
          <w:spacing w:val="-8"/>
        </w:rPr>
        <w:t xml:space="preserve"> </w:t>
      </w:r>
      <w:r>
        <w:t>etc.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1736EF" w:rsidRPr="00D174C7">
        <w:rPr>
          <w:b/>
          <w:bCs/>
          <w:sz w:val="24"/>
          <w:szCs w:val="24"/>
        </w:rPr>
        <w:t>JAMSON SECURITIES PRIVATE LIMITED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CMT</w:t>
      </w:r>
      <w:r>
        <w:rPr>
          <w:spacing w:val="-4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48"/>
        </w:rPr>
        <w:t xml:space="preserve"> </w:t>
      </w:r>
      <w:r>
        <w:t>to assess the incident, oversee the implementation of the corrective and preventive actions and ensure the</w:t>
      </w:r>
      <w:r>
        <w:rPr>
          <w:spacing w:val="1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aforementioned procedures.</w:t>
      </w:r>
    </w:p>
    <w:p w14:paraId="79ED9481" w14:textId="77777777" w:rsidR="00665A18" w:rsidRDefault="00665A18">
      <w:pPr>
        <w:pStyle w:val="BodyText"/>
        <w:spacing w:before="2"/>
        <w:rPr>
          <w:sz w:val="25"/>
        </w:rPr>
      </w:pPr>
    </w:p>
    <w:p w14:paraId="79ED9482" w14:textId="77777777" w:rsidR="00665A18" w:rsidRDefault="006B238B">
      <w:pPr>
        <w:pStyle w:val="BodyText"/>
        <w:spacing w:line="276" w:lineRule="auto"/>
        <w:ind w:left="100" w:right="118"/>
        <w:jc w:val="both"/>
      </w:pPr>
      <w:r>
        <w:t>All members identified within this policy are assigned to their positions by the Board of Directors. The term of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member assigned is at the discretion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Directors.</w:t>
      </w:r>
    </w:p>
    <w:p w14:paraId="79ED9483" w14:textId="77777777" w:rsidR="00665A18" w:rsidRDefault="00665A18">
      <w:pPr>
        <w:pStyle w:val="BodyText"/>
        <w:spacing w:before="4"/>
        <w:rPr>
          <w:sz w:val="25"/>
        </w:rPr>
      </w:pPr>
    </w:p>
    <w:p w14:paraId="79ED9484" w14:textId="77777777" w:rsidR="00665A18" w:rsidRDefault="006B238B">
      <w:pPr>
        <w:pStyle w:val="BodyText"/>
        <w:ind w:left="100"/>
      </w:pPr>
      <w:r>
        <w:t>The current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Team are:</w:t>
      </w:r>
    </w:p>
    <w:p w14:paraId="79ED9485" w14:textId="013AB251" w:rsidR="00FF78F3" w:rsidRDefault="00CF23B6">
      <w:pPr>
        <w:pStyle w:val="BodyText"/>
        <w:spacing w:before="41"/>
        <w:ind w:left="100"/>
      </w:pPr>
      <w:r>
        <w:t>SHAUNAK SHAH</w:t>
      </w:r>
    </w:p>
    <w:p w14:paraId="79ED9486" w14:textId="77777777" w:rsidR="00FF78F3" w:rsidRDefault="00FF78F3">
      <w:pPr>
        <w:pStyle w:val="BodyText"/>
        <w:spacing w:before="41"/>
        <w:ind w:left="100"/>
      </w:pPr>
    </w:p>
    <w:p w14:paraId="79ED9487" w14:textId="77777777" w:rsidR="00665A18" w:rsidRDefault="00FF78F3">
      <w:pPr>
        <w:pStyle w:val="BodyText"/>
        <w:spacing w:before="41"/>
        <w:ind w:left="100"/>
      </w:pPr>
      <w:r>
        <w:t xml:space="preserve"> </w:t>
      </w:r>
      <w:r w:rsidR="006B238B">
        <w:t>(The above List</w:t>
      </w:r>
      <w:r w:rsidR="006B238B">
        <w:rPr>
          <w:spacing w:val="-1"/>
        </w:rPr>
        <w:t xml:space="preserve"> </w:t>
      </w:r>
      <w:r w:rsidR="006B238B">
        <w:t>is prepared</w:t>
      </w:r>
      <w:r w:rsidR="006B238B">
        <w:rPr>
          <w:spacing w:val="-4"/>
        </w:rPr>
        <w:t xml:space="preserve"> </w:t>
      </w:r>
      <w:r w:rsidR="006B238B">
        <w:t>basis</w:t>
      </w:r>
      <w:r w:rsidR="006B238B">
        <w:rPr>
          <w:spacing w:val="-1"/>
        </w:rPr>
        <w:t xml:space="preserve"> </w:t>
      </w:r>
      <w:r w:rsidR="006B238B">
        <w:t>of</w:t>
      </w:r>
      <w:r w:rsidR="006B238B">
        <w:rPr>
          <w:spacing w:val="-3"/>
        </w:rPr>
        <w:t xml:space="preserve"> </w:t>
      </w:r>
      <w:r w:rsidR="006B238B">
        <w:t>the</w:t>
      </w:r>
      <w:r w:rsidR="006B238B">
        <w:rPr>
          <w:spacing w:val="-1"/>
        </w:rPr>
        <w:t xml:space="preserve"> </w:t>
      </w:r>
      <w:r w:rsidR="006B238B">
        <w:t>multiple</w:t>
      </w:r>
      <w:r w:rsidR="006B238B">
        <w:rPr>
          <w:spacing w:val="-3"/>
        </w:rPr>
        <w:t xml:space="preserve"> </w:t>
      </w:r>
      <w:r w:rsidR="006B238B">
        <w:t>departments. Can</w:t>
      </w:r>
      <w:r w:rsidR="006B238B">
        <w:rPr>
          <w:spacing w:val="-1"/>
        </w:rPr>
        <w:t xml:space="preserve"> </w:t>
      </w:r>
      <w:r w:rsidR="006B238B">
        <w:t>be</w:t>
      </w:r>
      <w:r w:rsidR="006B238B">
        <w:rPr>
          <w:spacing w:val="-4"/>
        </w:rPr>
        <w:t xml:space="preserve"> </w:t>
      </w:r>
      <w:r w:rsidR="006B238B">
        <w:t>reduced</w:t>
      </w:r>
      <w:r w:rsidR="006B238B">
        <w:rPr>
          <w:spacing w:val="-2"/>
        </w:rPr>
        <w:t xml:space="preserve"> </w:t>
      </w:r>
      <w:r w:rsidR="006B238B">
        <w:t>to</w:t>
      </w:r>
      <w:r w:rsidR="006B238B">
        <w:rPr>
          <w:spacing w:val="-4"/>
        </w:rPr>
        <w:t xml:space="preserve"> </w:t>
      </w:r>
      <w:r w:rsidR="006B238B">
        <w:t>limited</w:t>
      </w:r>
      <w:r w:rsidR="006B238B">
        <w:rPr>
          <w:spacing w:val="-1"/>
        </w:rPr>
        <w:t xml:space="preserve"> </w:t>
      </w:r>
      <w:r w:rsidR="006B238B">
        <w:t>person)</w:t>
      </w:r>
    </w:p>
    <w:p w14:paraId="79ED9488" w14:textId="77777777" w:rsidR="00665A18" w:rsidRDefault="00665A18">
      <w:pPr>
        <w:pStyle w:val="BodyText"/>
        <w:spacing w:before="11"/>
        <w:rPr>
          <w:sz w:val="23"/>
        </w:rPr>
      </w:pPr>
    </w:p>
    <w:p w14:paraId="79ED9489" w14:textId="77777777" w:rsidR="00665A18" w:rsidRDefault="006B238B">
      <w:pPr>
        <w:pStyle w:val="BodyText"/>
        <w:spacing w:before="56" w:line="276" w:lineRule="auto"/>
        <w:ind w:left="100" w:right="112"/>
        <w:jc w:val="both"/>
      </w:pPr>
      <w:r>
        <w:t xml:space="preserve">The Crisis Management Team will meet </w:t>
      </w:r>
      <w:r>
        <w:rPr>
          <w:b/>
          <w:shd w:val="clear" w:color="auto" w:fill="FFFF00"/>
        </w:rPr>
        <w:t>Half Yearly</w:t>
      </w:r>
      <w:r>
        <w:rPr>
          <w:b/>
        </w:rPr>
        <w:t xml:space="preserve"> </w:t>
      </w:r>
      <w:r>
        <w:t>to discuss the new initiatives, issues and to review concerns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arose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year.</w:t>
      </w:r>
    </w:p>
    <w:p w14:paraId="79ED948A" w14:textId="77777777" w:rsidR="00665A18" w:rsidRDefault="00665A18">
      <w:pPr>
        <w:pStyle w:val="BodyText"/>
        <w:spacing w:before="6"/>
        <w:rPr>
          <w:sz w:val="25"/>
        </w:rPr>
      </w:pPr>
    </w:p>
    <w:p w14:paraId="79ED948B" w14:textId="77777777" w:rsidR="00665A18" w:rsidRDefault="006B238B">
      <w:pPr>
        <w:pStyle w:val="BodyText"/>
        <w:spacing w:line="276" w:lineRule="auto"/>
        <w:ind w:left="100" w:right="112"/>
        <w:jc w:val="both"/>
      </w:pPr>
      <w:r>
        <w:t>The</w:t>
      </w:r>
      <w:r>
        <w:rPr>
          <w:spacing w:val="-5"/>
        </w:rPr>
        <w:t xml:space="preserve"> </w:t>
      </w:r>
      <w:r>
        <w:t>CMT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issues.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basis,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event,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actions,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appropriate.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half</w:t>
      </w:r>
      <w:r>
        <w:rPr>
          <w:spacing w:val="-6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meetings.</w:t>
      </w:r>
    </w:p>
    <w:p w14:paraId="79ED948C" w14:textId="77777777" w:rsidR="00665A18" w:rsidRDefault="00665A18">
      <w:pPr>
        <w:pStyle w:val="BodyText"/>
        <w:spacing w:before="2"/>
        <w:rPr>
          <w:sz w:val="18"/>
        </w:rPr>
      </w:pPr>
    </w:p>
    <w:p w14:paraId="79ED948D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4" w:name="_bookmark4"/>
      <w:bookmarkEnd w:id="4"/>
      <w:r>
        <w:t>Designated</w:t>
      </w:r>
      <w:r>
        <w:rPr>
          <w:spacing w:val="-9"/>
        </w:rPr>
        <w:t xml:space="preserve"> </w:t>
      </w:r>
      <w:r>
        <w:t>Officer</w:t>
      </w:r>
    </w:p>
    <w:p w14:paraId="6D0B5516" w14:textId="77777777" w:rsidR="003F3F31" w:rsidRDefault="006B238B" w:rsidP="003F3F31">
      <w:pPr>
        <w:pStyle w:val="BodyText"/>
        <w:tabs>
          <w:tab w:val="left" w:pos="2260"/>
        </w:tabs>
        <w:spacing w:before="217" w:line="276" w:lineRule="auto"/>
        <w:ind w:left="100" w:right="113"/>
        <w:rPr>
          <w:spacing w:val="1"/>
        </w:rPr>
      </w:pPr>
      <w:r>
        <w:t>Designated</w:t>
      </w:r>
      <w:r>
        <w:rPr>
          <w:spacing w:val="39"/>
        </w:rPr>
        <w:t xml:space="preserve"> </w:t>
      </w:r>
      <w:r>
        <w:t>Officer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Designated</w:t>
      </w:r>
      <w:r>
        <w:rPr>
          <w:spacing w:val="38"/>
        </w:rPr>
        <w:t xml:space="preserve"> </w:t>
      </w:r>
      <w:r>
        <w:t>officer</w:t>
      </w:r>
      <w:r>
        <w:rPr>
          <w:spacing w:val="37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responsible</w:t>
      </w:r>
      <w:r>
        <w:rPr>
          <w:spacing w:val="3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ensuring</w:t>
      </w:r>
      <w:r>
        <w:rPr>
          <w:spacing w:val="38"/>
        </w:rPr>
        <w:t xml:space="preserve"> </w:t>
      </w:r>
      <w:r>
        <w:t>compliance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reporting</w:t>
      </w:r>
      <w:r>
        <w:rPr>
          <w:spacing w:val="-46"/>
        </w:rPr>
        <w:t xml:space="preserve"> </w:t>
      </w:r>
      <w:r>
        <w:t xml:space="preserve">requirements. Details of the current Designated Officer as approved by the board of directors on </w:t>
      </w:r>
      <w:r w:rsidR="003F3F31" w:rsidRPr="00D174C7">
        <w:rPr>
          <w:b/>
          <w:bCs/>
          <w:sz w:val="24"/>
          <w:szCs w:val="24"/>
        </w:rPr>
        <w:t>“JAMSON SECURITIES PRIVATE LIMITED”</w:t>
      </w:r>
      <w:r>
        <w:t>:</w:t>
      </w:r>
    </w:p>
    <w:p w14:paraId="79ED948E" w14:textId="4F2E9ABE" w:rsidR="00665A18" w:rsidRPr="003F3F31" w:rsidRDefault="006B238B" w:rsidP="003F3F31">
      <w:pPr>
        <w:pStyle w:val="BodyText"/>
        <w:tabs>
          <w:tab w:val="left" w:pos="2260"/>
        </w:tabs>
        <w:spacing w:before="217" w:line="276" w:lineRule="auto"/>
        <w:ind w:left="100" w:right="113"/>
        <w:rPr>
          <w:b/>
          <w:bCs/>
          <w:sz w:val="24"/>
          <w:szCs w:val="24"/>
        </w:rPr>
      </w:pPr>
      <w:r>
        <w:t>Name:</w:t>
      </w:r>
      <w:r>
        <w:rPr>
          <w:spacing w:val="1"/>
        </w:rPr>
        <w:t xml:space="preserve"> </w:t>
      </w:r>
      <w:r w:rsidR="00F53F90">
        <w:rPr>
          <w:spacing w:val="1"/>
        </w:rPr>
        <w:t>SHAUNAK SHAH</w:t>
      </w:r>
    </w:p>
    <w:p w14:paraId="79ED948F" w14:textId="0CE49E24" w:rsidR="00665A18" w:rsidRDefault="006B238B">
      <w:pPr>
        <w:pStyle w:val="BodyText"/>
        <w:tabs>
          <w:tab w:val="left" w:pos="2260"/>
        </w:tabs>
        <w:ind w:left="100"/>
      </w:pPr>
      <w:r>
        <w:t>Contact:</w:t>
      </w:r>
      <w:r>
        <w:rPr>
          <w:spacing w:val="-1"/>
        </w:rPr>
        <w:t xml:space="preserve"> </w:t>
      </w:r>
      <w:r w:rsidR="00CE0020" w:rsidRPr="00CE0020">
        <w:rPr>
          <w:spacing w:val="-1"/>
        </w:rPr>
        <w:t>9322450202</w:t>
      </w:r>
    </w:p>
    <w:p w14:paraId="79ED9490" w14:textId="0A40B983" w:rsidR="00665A18" w:rsidRDefault="006B238B" w:rsidP="00FF78F3">
      <w:pPr>
        <w:pStyle w:val="BodyText"/>
        <w:tabs>
          <w:tab w:val="left" w:pos="2260"/>
        </w:tabs>
        <w:spacing w:before="41"/>
        <w:ind w:left="100"/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Email</w:t>
      </w:r>
      <w:r>
        <w:rPr>
          <w:spacing w:val="-1"/>
        </w:rPr>
        <w:t xml:space="preserve"> </w:t>
      </w:r>
      <w:r>
        <w:t>Id</w:t>
      </w:r>
      <w:r w:rsidR="00CE0020">
        <w:t>: jamson99@gmail.com</w:t>
      </w:r>
    </w:p>
    <w:p w14:paraId="79ED9491" w14:textId="77777777" w:rsidR="00665A18" w:rsidRDefault="00665A18">
      <w:pPr>
        <w:pStyle w:val="BodyText"/>
        <w:ind w:left="7506"/>
        <w:rPr>
          <w:sz w:val="20"/>
        </w:rPr>
      </w:pPr>
    </w:p>
    <w:p w14:paraId="79ED9492" w14:textId="77777777" w:rsidR="00665A18" w:rsidRDefault="00665A18">
      <w:pPr>
        <w:pStyle w:val="BodyText"/>
        <w:spacing w:before="5"/>
        <w:rPr>
          <w:sz w:val="24"/>
        </w:rPr>
      </w:pPr>
    </w:p>
    <w:p w14:paraId="79ED9493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spacing w:before="44"/>
        <w:ind w:hanging="361"/>
      </w:pPr>
      <w:bookmarkStart w:id="5" w:name="_bookmark5"/>
      <w:bookmarkEnd w:id="5"/>
      <w:r>
        <w:t>Technology</w:t>
      </w:r>
      <w:r>
        <w:rPr>
          <w:spacing w:val="-14"/>
        </w:rPr>
        <w:t xml:space="preserve"> </w:t>
      </w:r>
      <w:r>
        <w:t>Committee</w:t>
      </w:r>
    </w:p>
    <w:p w14:paraId="79ED9494" w14:textId="035BC09F" w:rsidR="00665A18" w:rsidRDefault="00E97BFF">
      <w:pPr>
        <w:pStyle w:val="BodyText"/>
        <w:spacing w:before="220" w:line="276" w:lineRule="auto"/>
        <w:ind w:left="100" w:right="112"/>
        <w:jc w:val="both"/>
      </w:pP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has established a Confidentiality / Security Team made up of key personnel whose responsibility it</w:t>
      </w:r>
      <w:r w:rsidR="006B238B">
        <w:rPr>
          <w:spacing w:val="1"/>
        </w:rPr>
        <w:t xml:space="preserve"> </w:t>
      </w:r>
      <w:r w:rsidR="006B238B">
        <w:t>is</w:t>
      </w:r>
      <w:r w:rsidR="006B238B">
        <w:rPr>
          <w:spacing w:val="-6"/>
        </w:rPr>
        <w:t xml:space="preserve"> </w:t>
      </w:r>
      <w:r w:rsidR="006B238B">
        <w:t>to</w:t>
      </w:r>
      <w:r w:rsidR="006B238B">
        <w:rPr>
          <w:spacing w:val="-4"/>
        </w:rPr>
        <w:t xml:space="preserve"> </w:t>
      </w:r>
      <w:r w:rsidR="006B238B">
        <w:t>identify</w:t>
      </w:r>
      <w:r w:rsidR="006B238B">
        <w:rPr>
          <w:spacing w:val="-5"/>
        </w:rPr>
        <w:t xml:space="preserve"> </w:t>
      </w:r>
      <w:r w:rsidR="006B238B">
        <w:t>areas</w:t>
      </w:r>
      <w:r w:rsidR="006B238B">
        <w:rPr>
          <w:spacing w:val="-6"/>
        </w:rPr>
        <w:t xml:space="preserve"> </w:t>
      </w:r>
      <w:r w:rsidR="006B238B">
        <w:t>of</w:t>
      </w:r>
      <w:r w:rsidR="006B238B">
        <w:rPr>
          <w:spacing w:val="-8"/>
        </w:rPr>
        <w:t xml:space="preserve"> </w:t>
      </w:r>
      <w:r w:rsidR="006B238B">
        <w:t>concern</w:t>
      </w:r>
      <w:r w:rsidR="006B238B">
        <w:rPr>
          <w:spacing w:val="-6"/>
        </w:rPr>
        <w:t xml:space="preserve"> </w:t>
      </w:r>
      <w:r w:rsidR="006B238B">
        <w:t>within</w:t>
      </w:r>
      <w:r w:rsidR="006B238B">
        <w:rPr>
          <w:spacing w:val="-7"/>
        </w:rPr>
        <w:t xml:space="preserve"> </w:t>
      </w: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and</w:t>
      </w:r>
      <w:r w:rsidR="006B238B">
        <w:rPr>
          <w:spacing w:val="-9"/>
        </w:rPr>
        <w:t xml:space="preserve"> </w:t>
      </w:r>
      <w:r w:rsidR="006B238B">
        <w:t>act</w:t>
      </w:r>
      <w:r w:rsidR="006B238B">
        <w:rPr>
          <w:spacing w:val="-4"/>
        </w:rPr>
        <w:t xml:space="preserve"> </w:t>
      </w:r>
      <w:r w:rsidR="006B238B">
        <w:t>as</w:t>
      </w:r>
      <w:r w:rsidR="006B238B">
        <w:rPr>
          <w:spacing w:val="-8"/>
        </w:rPr>
        <w:t xml:space="preserve"> </w:t>
      </w:r>
      <w:r w:rsidR="006B238B">
        <w:t>the</w:t>
      </w:r>
      <w:r w:rsidR="006B238B">
        <w:rPr>
          <w:spacing w:val="-8"/>
        </w:rPr>
        <w:t xml:space="preserve"> </w:t>
      </w:r>
      <w:r w:rsidR="006B238B">
        <w:t>first</w:t>
      </w:r>
      <w:r w:rsidR="006B238B">
        <w:rPr>
          <w:spacing w:val="-7"/>
        </w:rPr>
        <w:t xml:space="preserve"> </w:t>
      </w:r>
      <w:r w:rsidR="006B238B">
        <w:t>line</w:t>
      </w:r>
      <w:r w:rsidR="006B238B">
        <w:rPr>
          <w:spacing w:val="-7"/>
        </w:rPr>
        <w:t xml:space="preserve"> </w:t>
      </w:r>
      <w:r w:rsidR="006B238B">
        <w:t>of</w:t>
      </w:r>
      <w:r w:rsidR="006B238B">
        <w:rPr>
          <w:spacing w:val="-8"/>
        </w:rPr>
        <w:t xml:space="preserve"> </w:t>
      </w:r>
      <w:r w:rsidR="006B238B">
        <w:t>defense</w:t>
      </w:r>
      <w:r w:rsidR="006B238B">
        <w:rPr>
          <w:spacing w:val="-4"/>
        </w:rPr>
        <w:t xml:space="preserve"> </w:t>
      </w:r>
      <w:r w:rsidR="006B238B">
        <w:t>in</w:t>
      </w:r>
      <w:r w:rsidR="006B238B">
        <w:rPr>
          <w:spacing w:val="-9"/>
        </w:rPr>
        <w:t xml:space="preserve"> </w:t>
      </w:r>
      <w:r w:rsidR="006B238B">
        <w:t>enhancing</w:t>
      </w:r>
      <w:r w:rsidR="006B238B">
        <w:rPr>
          <w:spacing w:val="-6"/>
        </w:rPr>
        <w:t xml:space="preserve"> </w:t>
      </w:r>
      <w:r w:rsidR="006B238B">
        <w:t>the</w:t>
      </w:r>
      <w:r w:rsidR="006B238B">
        <w:rPr>
          <w:spacing w:val="-8"/>
        </w:rPr>
        <w:t xml:space="preserve"> </w:t>
      </w:r>
      <w:r w:rsidR="006B238B">
        <w:t>appropriate</w:t>
      </w:r>
      <w:r w:rsidR="006B238B">
        <w:rPr>
          <w:spacing w:val="-47"/>
        </w:rPr>
        <w:t xml:space="preserve"> </w:t>
      </w:r>
      <w:r w:rsidR="006B238B">
        <w:t>security</w:t>
      </w:r>
      <w:r w:rsidR="006B238B">
        <w:rPr>
          <w:spacing w:val="-3"/>
        </w:rPr>
        <w:t xml:space="preserve"> </w:t>
      </w:r>
      <w:r w:rsidR="006B238B">
        <w:t>posture.</w:t>
      </w:r>
      <w:r w:rsidR="006B238B">
        <w:rPr>
          <w:spacing w:val="-1"/>
        </w:rPr>
        <w:t xml:space="preserve"> </w:t>
      </w:r>
      <w:r w:rsidR="006B238B">
        <w:t>This</w:t>
      </w:r>
      <w:r w:rsidR="006B238B">
        <w:rPr>
          <w:spacing w:val="-4"/>
        </w:rPr>
        <w:t xml:space="preserve"> </w:t>
      </w:r>
      <w:r w:rsidR="006B238B">
        <w:t>policy</w:t>
      </w:r>
      <w:r w:rsidR="006B238B">
        <w:rPr>
          <w:spacing w:val="-1"/>
        </w:rPr>
        <w:t xml:space="preserve"> </w:t>
      </w:r>
      <w:r w:rsidR="006B238B">
        <w:t>shall</w:t>
      </w:r>
      <w:r w:rsidR="006B238B">
        <w:rPr>
          <w:spacing w:val="-1"/>
        </w:rPr>
        <w:t xml:space="preserve"> </w:t>
      </w:r>
      <w:r w:rsidR="006B238B">
        <w:t>be</w:t>
      </w:r>
      <w:r w:rsidR="006B238B">
        <w:rPr>
          <w:spacing w:val="-4"/>
        </w:rPr>
        <w:t xml:space="preserve"> </w:t>
      </w:r>
      <w:r w:rsidR="006B238B">
        <w:t>reviewed annually or</w:t>
      </w:r>
      <w:r w:rsidR="006B238B">
        <w:rPr>
          <w:spacing w:val="-4"/>
        </w:rPr>
        <w:t xml:space="preserve"> </w:t>
      </w:r>
      <w:r w:rsidR="006B238B">
        <w:t>as</w:t>
      </w:r>
      <w:r w:rsidR="006B238B">
        <w:rPr>
          <w:spacing w:val="-1"/>
        </w:rPr>
        <w:t xml:space="preserve"> </w:t>
      </w:r>
      <w:r w:rsidR="006B238B">
        <w:t>an</w:t>
      </w:r>
      <w:r w:rsidR="006B238B">
        <w:rPr>
          <w:spacing w:val="-4"/>
        </w:rPr>
        <w:t xml:space="preserve"> </w:t>
      </w:r>
      <w:r w:rsidR="006B238B">
        <w:t>when</w:t>
      </w:r>
      <w:r w:rsidR="006B238B">
        <w:rPr>
          <w:spacing w:val="-1"/>
        </w:rPr>
        <w:t xml:space="preserve"> </w:t>
      </w:r>
      <w:r w:rsidR="006B238B">
        <w:t>required</w:t>
      </w:r>
      <w:r w:rsidR="006B238B">
        <w:rPr>
          <w:spacing w:val="-2"/>
        </w:rPr>
        <w:t xml:space="preserve"> </w:t>
      </w:r>
      <w:r w:rsidR="006B238B">
        <w:t>by</w:t>
      </w:r>
      <w:r w:rsidR="006B238B">
        <w:rPr>
          <w:spacing w:val="-1"/>
        </w:rPr>
        <w:t xml:space="preserve"> </w:t>
      </w:r>
      <w:r w:rsidR="006B238B">
        <w:t>the</w:t>
      </w:r>
      <w:r w:rsidR="006B238B">
        <w:rPr>
          <w:spacing w:val="-3"/>
        </w:rPr>
        <w:t xml:space="preserve"> </w:t>
      </w:r>
      <w:r w:rsidR="006B238B">
        <w:t>“Technology</w:t>
      </w:r>
      <w:r w:rsidR="006B238B">
        <w:rPr>
          <w:spacing w:val="-3"/>
        </w:rPr>
        <w:t xml:space="preserve"> </w:t>
      </w:r>
      <w:r w:rsidR="006B238B">
        <w:t>Committee”.</w:t>
      </w:r>
    </w:p>
    <w:p w14:paraId="79ED9495" w14:textId="77777777" w:rsidR="00665A18" w:rsidRDefault="00665A18">
      <w:pPr>
        <w:pStyle w:val="BodyText"/>
        <w:spacing w:before="1"/>
        <w:rPr>
          <w:sz w:val="25"/>
        </w:rPr>
      </w:pPr>
    </w:p>
    <w:p w14:paraId="79ED9496" w14:textId="77777777" w:rsidR="00665A18" w:rsidRDefault="006B238B">
      <w:pPr>
        <w:pStyle w:val="BodyText"/>
        <w:spacing w:before="1" w:line="276" w:lineRule="auto"/>
        <w:ind w:left="100" w:right="113"/>
        <w:jc w:val="both"/>
      </w:pPr>
      <w:r>
        <w:t>The name, Roles and responsibility of the Technology Committee is defined in the Cyber Security &amp; Cyber</w:t>
      </w:r>
      <w:r>
        <w:rPr>
          <w:spacing w:val="1"/>
        </w:rPr>
        <w:t xml:space="preserve"> </w:t>
      </w:r>
      <w:r>
        <w:t>Resilience</w:t>
      </w:r>
      <w:r>
        <w:rPr>
          <w:spacing w:val="-2"/>
        </w:rPr>
        <w:t xml:space="preserve"> </w:t>
      </w:r>
      <w:r>
        <w:t>Policy.</w:t>
      </w:r>
    </w:p>
    <w:p w14:paraId="79ED9497" w14:textId="77777777" w:rsidR="00665A18" w:rsidRDefault="00665A18">
      <w:pPr>
        <w:pStyle w:val="BodyText"/>
        <w:spacing w:before="2"/>
        <w:rPr>
          <w:sz w:val="18"/>
        </w:rPr>
      </w:pPr>
    </w:p>
    <w:p w14:paraId="79ED9498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spacing w:before="1"/>
        <w:ind w:hanging="361"/>
      </w:pPr>
      <w:bookmarkStart w:id="6" w:name="_bookmark6"/>
      <w:bookmarkEnd w:id="6"/>
      <w:r>
        <w:t>Critical</w:t>
      </w:r>
      <w:r>
        <w:rPr>
          <w:spacing w:val="-6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Departments</w:t>
      </w:r>
    </w:p>
    <w:p w14:paraId="79ED9499" w14:textId="77777777" w:rsidR="00665A18" w:rsidRDefault="006B238B">
      <w:pPr>
        <w:pStyle w:val="BodyText"/>
        <w:spacing w:before="219"/>
        <w:ind w:left="100"/>
        <w:jc w:val="both"/>
      </w:pPr>
      <w:r>
        <w:t>List</w:t>
      </w:r>
      <w:r>
        <w:rPr>
          <w:spacing w:val="-3"/>
        </w:rPr>
        <w:t xml:space="preserve"> </w:t>
      </w:r>
      <w:r>
        <w:t>of Key</w:t>
      </w:r>
      <w:r>
        <w:rPr>
          <w:spacing w:val="-2"/>
        </w:rPr>
        <w:t xml:space="preserve"> </w:t>
      </w:r>
      <w:r>
        <w:t>Departments,</w:t>
      </w:r>
      <w:r>
        <w:rPr>
          <w:spacing w:val="-2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Owner</w:t>
      </w:r>
    </w:p>
    <w:p w14:paraId="79ED949A" w14:textId="77777777" w:rsidR="00665A18" w:rsidRDefault="00665A18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077"/>
        <w:gridCol w:w="1954"/>
        <w:gridCol w:w="2583"/>
        <w:gridCol w:w="2859"/>
      </w:tblGrid>
      <w:tr w:rsidR="00665A18" w14:paraId="79ED94A1" w14:textId="77777777">
        <w:trPr>
          <w:trHeight w:val="299"/>
        </w:trPr>
        <w:tc>
          <w:tcPr>
            <w:tcW w:w="562" w:type="dxa"/>
          </w:tcPr>
          <w:p w14:paraId="79ED949B" w14:textId="77777777" w:rsidR="00665A18" w:rsidRDefault="006B238B">
            <w:pPr>
              <w:pStyle w:val="TableParagraph"/>
              <w:spacing w:before="13" w:line="266" w:lineRule="exact"/>
              <w:ind w:left="189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2077" w:type="dxa"/>
          </w:tcPr>
          <w:p w14:paraId="79ED949C" w14:textId="77777777" w:rsidR="00665A18" w:rsidRDefault="006B238B">
            <w:pPr>
              <w:pStyle w:val="TableParagraph"/>
              <w:spacing w:before="13" w:line="266" w:lineRule="exact"/>
              <w:ind w:left="479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954" w:type="dxa"/>
          </w:tcPr>
          <w:p w14:paraId="79ED949D" w14:textId="77777777" w:rsidR="00665A18" w:rsidRDefault="006B238B">
            <w:pPr>
              <w:pStyle w:val="TableParagraph"/>
              <w:spacing w:before="13" w:line="266" w:lineRule="exact"/>
              <w:ind w:left="26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Application</w:t>
            </w:r>
          </w:p>
        </w:tc>
        <w:tc>
          <w:tcPr>
            <w:tcW w:w="2583" w:type="dxa"/>
          </w:tcPr>
          <w:p w14:paraId="79ED949E" w14:textId="77777777" w:rsidR="00665A18" w:rsidRDefault="006B238B">
            <w:pPr>
              <w:pStyle w:val="TableParagraph"/>
              <w:spacing w:before="13" w:line="266" w:lineRule="exact"/>
              <w:ind w:left="0" w:right="255"/>
              <w:jc w:val="right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Owner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59" w:type="dxa"/>
          </w:tcPr>
          <w:p w14:paraId="79ED949F" w14:textId="77777777" w:rsidR="00665A18" w:rsidRDefault="006B238B">
            <w:pPr>
              <w:pStyle w:val="TableParagraph"/>
              <w:spacing w:before="13" w:line="266" w:lineRule="exact"/>
              <w:ind w:left="569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Owner</w:t>
            </w:r>
          </w:p>
          <w:p w14:paraId="79ED94A0" w14:textId="77777777" w:rsidR="00FF78F3" w:rsidRDefault="00FF78F3">
            <w:pPr>
              <w:pStyle w:val="TableParagraph"/>
              <w:spacing w:before="13" w:line="266" w:lineRule="exact"/>
              <w:ind w:left="569"/>
              <w:rPr>
                <w:b/>
              </w:rPr>
            </w:pPr>
          </w:p>
        </w:tc>
      </w:tr>
      <w:tr w:rsidR="00FF78F3" w14:paraId="79ED94A7" w14:textId="77777777">
        <w:trPr>
          <w:trHeight w:val="299"/>
        </w:trPr>
        <w:tc>
          <w:tcPr>
            <w:tcW w:w="562" w:type="dxa"/>
          </w:tcPr>
          <w:p w14:paraId="79ED94A2" w14:textId="77777777" w:rsidR="00FF78F3" w:rsidRDefault="00FF78F3">
            <w:pPr>
              <w:pStyle w:val="TableParagraph"/>
              <w:spacing w:before="13" w:line="266" w:lineRule="exact"/>
              <w:ind w:left="189"/>
              <w:rPr>
                <w:b/>
              </w:rPr>
            </w:pPr>
          </w:p>
        </w:tc>
        <w:tc>
          <w:tcPr>
            <w:tcW w:w="2077" w:type="dxa"/>
          </w:tcPr>
          <w:p w14:paraId="79ED94A3" w14:textId="77777777" w:rsidR="00FF78F3" w:rsidRDefault="00FF78F3">
            <w:pPr>
              <w:pStyle w:val="TableParagraph"/>
              <w:spacing w:before="13" w:line="266" w:lineRule="exact"/>
              <w:ind w:left="479"/>
              <w:rPr>
                <w:b/>
              </w:rPr>
            </w:pPr>
          </w:p>
        </w:tc>
        <w:tc>
          <w:tcPr>
            <w:tcW w:w="1954" w:type="dxa"/>
          </w:tcPr>
          <w:p w14:paraId="79ED94A4" w14:textId="77777777" w:rsidR="00FF78F3" w:rsidRDefault="00FF78F3">
            <w:pPr>
              <w:pStyle w:val="TableParagraph"/>
              <w:spacing w:before="13" w:line="266" w:lineRule="exact"/>
              <w:ind w:left="260"/>
              <w:rPr>
                <w:b/>
              </w:rPr>
            </w:pPr>
          </w:p>
        </w:tc>
        <w:tc>
          <w:tcPr>
            <w:tcW w:w="2583" w:type="dxa"/>
          </w:tcPr>
          <w:p w14:paraId="79ED94A5" w14:textId="77777777" w:rsidR="00FF78F3" w:rsidRDefault="00FF78F3">
            <w:pPr>
              <w:pStyle w:val="TableParagraph"/>
              <w:spacing w:before="13" w:line="266" w:lineRule="exact"/>
              <w:ind w:left="0" w:right="255"/>
              <w:jc w:val="right"/>
              <w:rPr>
                <w:b/>
              </w:rPr>
            </w:pPr>
          </w:p>
        </w:tc>
        <w:tc>
          <w:tcPr>
            <w:tcW w:w="2859" w:type="dxa"/>
          </w:tcPr>
          <w:p w14:paraId="79ED94A6" w14:textId="77777777" w:rsidR="00FF78F3" w:rsidRDefault="00FF78F3">
            <w:pPr>
              <w:pStyle w:val="TableParagraph"/>
              <w:spacing w:before="13" w:line="266" w:lineRule="exact"/>
              <w:ind w:left="569"/>
              <w:rPr>
                <w:b/>
              </w:rPr>
            </w:pPr>
          </w:p>
        </w:tc>
      </w:tr>
      <w:tr w:rsidR="00FF78F3" w14:paraId="79ED94AD" w14:textId="77777777">
        <w:trPr>
          <w:trHeight w:val="299"/>
        </w:trPr>
        <w:tc>
          <w:tcPr>
            <w:tcW w:w="562" w:type="dxa"/>
          </w:tcPr>
          <w:p w14:paraId="79ED94A8" w14:textId="77777777" w:rsidR="00FF78F3" w:rsidRDefault="00FF78F3">
            <w:pPr>
              <w:pStyle w:val="TableParagraph"/>
              <w:spacing w:before="13" w:line="266" w:lineRule="exact"/>
              <w:ind w:left="189"/>
              <w:rPr>
                <w:b/>
              </w:rPr>
            </w:pPr>
          </w:p>
        </w:tc>
        <w:tc>
          <w:tcPr>
            <w:tcW w:w="2077" w:type="dxa"/>
          </w:tcPr>
          <w:p w14:paraId="79ED94A9" w14:textId="77777777" w:rsidR="00FF78F3" w:rsidRDefault="00FF78F3">
            <w:pPr>
              <w:pStyle w:val="TableParagraph"/>
              <w:spacing w:before="13" w:line="266" w:lineRule="exact"/>
              <w:ind w:left="479"/>
              <w:rPr>
                <w:b/>
              </w:rPr>
            </w:pPr>
          </w:p>
        </w:tc>
        <w:tc>
          <w:tcPr>
            <w:tcW w:w="1954" w:type="dxa"/>
          </w:tcPr>
          <w:p w14:paraId="79ED94AA" w14:textId="77777777" w:rsidR="00FF78F3" w:rsidRDefault="00FF78F3">
            <w:pPr>
              <w:pStyle w:val="TableParagraph"/>
              <w:spacing w:before="13" w:line="266" w:lineRule="exact"/>
              <w:ind w:left="260"/>
              <w:rPr>
                <w:b/>
              </w:rPr>
            </w:pPr>
          </w:p>
        </w:tc>
        <w:tc>
          <w:tcPr>
            <w:tcW w:w="2583" w:type="dxa"/>
          </w:tcPr>
          <w:p w14:paraId="79ED94AB" w14:textId="77777777" w:rsidR="00FF78F3" w:rsidRDefault="00FF78F3">
            <w:pPr>
              <w:pStyle w:val="TableParagraph"/>
              <w:spacing w:before="13" w:line="266" w:lineRule="exact"/>
              <w:ind w:left="0" w:right="255"/>
              <w:jc w:val="right"/>
              <w:rPr>
                <w:b/>
              </w:rPr>
            </w:pPr>
          </w:p>
        </w:tc>
        <w:tc>
          <w:tcPr>
            <w:tcW w:w="2859" w:type="dxa"/>
          </w:tcPr>
          <w:p w14:paraId="79ED94AC" w14:textId="77777777" w:rsidR="00FF78F3" w:rsidRDefault="00FF78F3">
            <w:pPr>
              <w:pStyle w:val="TableParagraph"/>
              <w:spacing w:before="13" w:line="266" w:lineRule="exact"/>
              <w:ind w:left="569"/>
              <w:rPr>
                <w:b/>
              </w:rPr>
            </w:pPr>
          </w:p>
        </w:tc>
      </w:tr>
    </w:tbl>
    <w:p w14:paraId="79ED94BA" w14:textId="77777777" w:rsidR="00665A18" w:rsidRDefault="00665A18">
      <w:pPr>
        <w:pStyle w:val="BodyText"/>
        <w:rPr>
          <w:sz w:val="20"/>
        </w:rPr>
      </w:pPr>
    </w:p>
    <w:p w14:paraId="79ED94BB" w14:textId="77777777" w:rsidR="00665A18" w:rsidRDefault="00665A18">
      <w:pPr>
        <w:pStyle w:val="BodyText"/>
        <w:spacing w:before="7"/>
        <w:rPr>
          <w:sz w:val="19"/>
        </w:rPr>
      </w:pPr>
    </w:p>
    <w:p w14:paraId="79ED94BC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spacing w:before="44"/>
        <w:ind w:hanging="361"/>
      </w:pPr>
      <w:bookmarkStart w:id="7" w:name="_bookmark7"/>
      <w:bookmarkEnd w:id="7"/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responsibilities:</w:t>
      </w:r>
    </w:p>
    <w:p w14:paraId="79ED94BD" w14:textId="77777777" w:rsidR="00665A18" w:rsidRDefault="006B238B">
      <w:pPr>
        <w:pStyle w:val="Heading2"/>
        <w:numPr>
          <w:ilvl w:val="0"/>
          <w:numId w:val="4"/>
        </w:numPr>
        <w:tabs>
          <w:tab w:val="left" w:pos="461"/>
        </w:tabs>
        <w:spacing w:before="221"/>
        <w:ind w:hanging="361"/>
      </w:pPr>
      <w:bookmarkStart w:id="8" w:name="_bookmark8"/>
      <w:bookmarkEnd w:id="8"/>
      <w:r>
        <w:t>Every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Head:</w:t>
      </w:r>
    </w:p>
    <w:p w14:paraId="79ED94BE" w14:textId="77777777" w:rsidR="00665A18" w:rsidRDefault="00665A18">
      <w:pPr>
        <w:pStyle w:val="BodyText"/>
        <w:rPr>
          <w:b/>
          <w:sz w:val="20"/>
        </w:rPr>
      </w:pPr>
    </w:p>
    <w:p w14:paraId="79ED94BF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73" w:lineRule="auto"/>
        <w:ind w:right="116"/>
      </w:pPr>
      <w:r>
        <w:t>List</w:t>
      </w:r>
      <w:r>
        <w:rPr>
          <w:spacing w:val="6"/>
        </w:rPr>
        <w:t xml:space="preserve"> </w:t>
      </w:r>
      <w:r>
        <w:t>down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processes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activities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operations</w:t>
      </w:r>
      <w:r>
        <w:rPr>
          <w:spacing w:val="5"/>
        </w:rPr>
        <w:t xml:space="preserve"> </w:t>
      </w:r>
      <w:r>
        <w:t>carried</w:t>
      </w:r>
      <w:r>
        <w:rPr>
          <w:spacing w:val="4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them</w:t>
      </w:r>
    </w:p>
    <w:p w14:paraId="79ED94C0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5"/>
        <w:ind w:hanging="361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infrastructure</w:t>
      </w:r>
      <w:r>
        <w:rPr>
          <w:spacing w:val="-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 continue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DR Site.</w:t>
      </w:r>
    </w:p>
    <w:p w14:paraId="79ED94C1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1"/>
        <w:ind w:hanging="361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these processes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from the disaster</w:t>
      </w:r>
      <w:r>
        <w:rPr>
          <w:spacing w:val="-1"/>
        </w:rPr>
        <w:t xml:space="preserve"> </w:t>
      </w:r>
      <w:r>
        <w:t>site</w:t>
      </w:r>
    </w:p>
    <w:p w14:paraId="79ED94C2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9"/>
        <w:ind w:hanging="361"/>
      </w:pP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carrying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activity.</w:t>
      </w:r>
    </w:p>
    <w:p w14:paraId="79ED94C3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1"/>
        <w:ind w:hanging="361"/>
      </w:pP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timelines</w:t>
      </w:r>
      <w:r>
        <w:rPr>
          <w:spacing w:val="-2"/>
        </w:rPr>
        <w:t xml:space="preserve"> </w:t>
      </w:r>
      <w:r>
        <w:t>to restore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from the DR</w:t>
      </w:r>
      <w:r>
        <w:rPr>
          <w:spacing w:val="-1"/>
        </w:rPr>
        <w:t xml:space="preserve"> </w:t>
      </w:r>
      <w:r>
        <w:t>Site.</w:t>
      </w:r>
    </w:p>
    <w:p w14:paraId="79ED94C4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9"/>
        <w:ind w:hanging="361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matrix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 coordinate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Internal IT team</w:t>
      </w:r>
    </w:p>
    <w:p w14:paraId="79ED94C5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2" w:line="273" w:lineRule="auto"/>
        <w:ind w:right="113"/>
      </w:pPr>
      <w:r>
        <w:t>Define the matrix on who will coordinate with the vendors before and after starting the operations from</w:t>
      </w:r>
      <w:r>
        <w:rPr>
          <w:spacing w:val="-47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necessary.</w:t>
      </w:r>
    </w:p>
    <w:p w14:paraId="79ED94C6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5"/>
        <w:ind w:hanging="361"/>
      </w:pPr>
      <w:r>
        <w:t>Define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 handle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before and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operations from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site.</w:t>
      </w:r>
    </w:p>
    <w:p w14:paraId="79ED94C7" w14:textId="77777777" w:rsidR="00665A18" w:rsidRDefault="00665A18">
      <w:pPr>
        <w:pStyle w:val="BodyText"/>
        <w:spacing w:before="6"/>
        <w:rPr>
          <w:sz w:val="28"/>
        </w:rPr>
      </w:pPr>
    </w:p>
    <w:p w14:paraId="79ED94C8" w14:textId="77777777" w:rsidR="00665A18" w:rsidRDefault="006B238B">
      <w:pPr>
        <w:pStyle w:val="Heading2"/>
        <w:numPr>
          <w:ilvl w:val="0"/>
          <w:numId w:val="4"/>
        </w:numPr>
        <w:tabs>
          <w:tab w:val="left" w:pos="461"/>
        </w:tabs>
        <w:ind w:hanging="361"/>
      </w:pPr>
      <w:bookmarkStart w:id="9" w:name="_bookmark9"/>
      <w:bookmarkEnd w:id="9"/>
      <w:r>
        <w:t>Technology</w:t>
      </w:r>
      <w:r>
        <w:rPr>
          <w:spacing w:val="-8"/>
        </w:rPr>
        <w:t xml:space="preserve"> </w:t>
      </w:r>
      <w:r>
        <w:t>Team:</w:t>
      </w:r>
    </w:p>
    <w:p w14:paraId="79ED94C9" w14:textId="77777777" w:rsidR="00665A18" w:rsidRDefault="00665A18">
      <w:pPr>
        <w:pStyle w:val="BodyText"/>
        <w:spacing w:before="1"/>
        <w:rPr>
          <w:b/>
          <w:sz w:val="20"/>
        </w:rPr>
      </w:pPr>
    </w:p>
    <w:p w14:paraId="79ED94CA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ind w:hanging="361"/>
      </w:pPr>
      <w:r>
        <w:t>List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t>Site.</w:t>
      </w:r>
    </w:p>
    <w:p w14:paraId="79ED94CB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1"/>
        <w:ind w:hanging="361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 of</w:t>
      </w:r>
      <w:r>
        <w:rPr>
          <w:spacing w:val="-4"/>
        </w:rPr>
        <w:t xml:space="preserve"> </w:t>
      </w:r>
      <w:r>
        <w:t>how to</w:t>
      </w:r>
      <w:r>
        <w:rPr>
          <w:spacing w:val="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the infrastructure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 Site.</w:t>
      </w:r>
    </w:p>
    <w:p w14:paraId="79ED94CC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9"/>
        <w:ind w:hanging="361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matrix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with the internal</w:t>
      </w:r>
      <w:r>
        <w:rPr>
          <w:spacing w:val="-1"/>
        </w:rPr>
        <w:t xml:space="preserve"> </w:t>
      </w:r>
      <w:r>
        <w:t>departments.</w:t>
      </w:r>
    </w:p>
    <w:p w14:paraId="79ED94CD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2" w:line="273" w:lineRule="auto"/>
        <w:ind w:right="116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matrix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operations from</w:t>
      </w:r>
      <w:r>
        <w:rPr>
          <w:spacing w:val="-47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necessary.</w:t>
      </w:r>
    </w:p>
    <w:p w14:paraId="79ED94CE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" w:line="276" w:lineRule="auto"/>
        <w:ind w:right="113"/>
      </w:pPr>
      <w:r>
        <w:t>Define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Roles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responsibilities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team</w:t>
      </w:r>
      <w:r>
        <w:rPr>
          <w:spacing w:val="4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responsible</w:t>
      </w:r>
      <w:r>
        <w:rPr>
          <w:spacing w:val="6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carrying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activity</w:t>
      </w:r>
      <w:r>
        <w:rPr>
          <w:spacing w:val="10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DR.</w:t>
      </w:r>
    </w:p>
    <w:p w14:paraId="79ED94CF" w14:textId="77777777" w:rsidR="00665A18" w:rsidRDefault="006B238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ind w:hanging="361"/>
      </w:pPr>
      <w:r>
        <w:lastRenderedPageBreak/>
        <w:t>Define</w:t>
      </w:r>
      <w:r>
        <w:rPr>
          <w:spacing w:val="-3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wise</w:t>
      </w:r>
      <w:r>
        <w:rPr>
          <w:spacing w:val="-1"/>
        </w:rPr>
        <w:t xml:space="preserve"> </w:t>
      </w:r>
      <w:r>
        <w:t>timelines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restore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 Site.</w:t>
      </w:r>
    </w:p>
    <w:p w14:paraId="79ED94D0" w14:textId="77777777" w:rsidR="00665A18" w:rsidRDefault="00665A18">
      <w:pPr>
        <w:pStyle w:val="BodyText"/>
        <w:spacing w:before="6"/>
        <w:rPr>
          <w:sz w:val="21"/>
        </w:rPr>
      </w:pPr>
    </w:p>
    <w:p w14:paraId="79ED94D1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10" w:name="_bookmark10"/>
      <w:bookmarkEnd w:id="10"/>
      <w:r>
        <w:t>Primary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Preventive</w:t>
      </w:r>
      <w:r>
        <w:rPr>
          <w:spacing w:val="-5"/>
        </w:rPr>
        <w:t xml:space="preserve"> </w:t>
      </w:r>
      <w:r>
        <w:t>Measures:</w:t>
      </w:r>
    </w:p>
    <w:p w14:paraId="79ED94D2" w14:textId="77777777" w:rsidR="00665A18" w:rsidRDefault="006B238B">
      <w:pPr>
        <w:pStyle w:val="Heading3"/>
        <w:spacing w:before="219"/>
      </w:pPr>
      <w:r>
        <w:t>System</w:t>
      </w:r>
      <w:r>
        <w:rPr>
          <w:spacing w:val="-4"/>
        </w:rPr>
        <w:t xml:space="preserve"> </w:t>
      </w:r>
      <w:r>
        <w:t>Controls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Integrity</w:t>
      </w:r>
    </w:p>
    <w:p w14:paraId="79ED94D3" w14:textId="77777777" w:rsidR="00665A18" w:rsidRDefault="00665A18">
      <w:pPr>
        <w:pStyle w:val="BodyText"/>
        <w:spacing w:before="9"/>
        <w:rPr>
          <w:b/>
          <w:sz w:val="19"/>
        </w:rPr>
      </w:pPr>
    </w:p>
    <w:p w14:paraId="79ED94D4" w14:textId="77777777" w:rsidR="00665A18" w:rsidRDefault="006B238B">
      <w:pPr>
        <w:pStyle w:val="BodyText"/>
        <w:spacing w:line="273" w:lineRule="auto"/>
        <w:ind w:left="100"/>
      </w:pPr>
      <w:r>
        <w:t>A</w:t>
      </w:r>
      <w:r>
        <w:rPr>
          <w:spacing w:val="29"/>
        </w:rPr>
        <w:t xml:space="preserve"> </w:t>
      </w:r>
      <w:r>
        <w:t>sufficient</w:t>
      </w:r>
      <w:r>
        <w:rPr>
          <w:spacing w:val="29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redundancy</w:t>
      </w:r>
      <w:r>
        <w:rPr>
          <w:spacing w:val="31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deployed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available</w:t>
      </w:r>
      <w:r>
        <w:rPr>
          <w:spacing w:val="28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primary</w:t>
      </w:r>
      <w:r>
        <w:rPr>
          <w:spacing w:val="31"/>
        </w:rPr>
        <w:t xml:space="preserve"> </w:t>
      </w:r>
      <w:r>
        <w:t>site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critical</w:t>
      </w:r>
      <w:r>
        <w:rPr>
          <w:spacing w:val="27"/>
        </w:rPr>
        <w:t xml:space="preserve"> </w:t>
      </w:r>
      <w:r>
        <w:t>systems</w:t>
      </w:r>
      <w:r>
        <w:rPr>
          <w:spacing w:val="-47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infrastructure.</w:t>
      </w:r>
    </w:p>
    <w:p w14:paraId="79ED94D5" w14:textId="77777777" w:rsidR="00665A18" w:rsidRDefault="00665A18">
      <w:pPr>
        <w:spacing w:line="273" w:lineRule="auto"/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4D6" w14:textId="77777777" w:rsidR="00665A18" w:rsidRDefault="00665A18">
      <w:pPr>
        <w:pStyle w:val="BodyText"/>
        <w:ind w:left="7506"/>
        <w:rPr>
          <w:sz w:val="20"/>
        </w:rPr>
      </w:pPr>
    </w:p>
    <w:p w14:paraId="79ED94D7" w14:textId="77777777" w:rsidR="00665A18" w:rsidRDefault="00665A18">
      <w:pPr>
        <w:pStyle w:val="BodyText"/>
        <w:rPr>
          <w:sz w:val="20"/>
        </w:rPr>
      </w:pPr>
    </w:p>
    <w:p w14:paraId="79ED94D8" w14:textId="77777777" w:rsidR="00665A18" w:rsidRDefault="00665A18">
      <w:pPr>
        <w:pStyle w:val="BodyText"/>
        <w:spacing w:before="7"/>
        <w:rPr>
          <w:sz w:val="28"/>
        </w:rPr>
      </w:pPr>
    </w:p>
    <w:p w14:paraId="79ED94D9" w14:textId="77777777" w:rsidR="00665A18" w:rsidRDefault="006B238B">
      <w:pPr>
        <w:pStyle w:val="Heading3"/>
        <w:spacing w:before="56"/>
        <w:jc w:val="both"/>
      </w:pPr>
      <w:r>
        <w:t>Server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Redundancy</w:t>
      </w:r>
    </w:p>
    <w:p w14:paraId="79ED94DA" w14:textId="3CCEB75B" w:rsidR="00665A18" w:rsidRDefault="00E97BFF">
      <w:pPr>
        <w:pStyle w:val="BodyText"/>
        <w:spacing w:before="41" w:line="276" w:lineRule="auto"/>
        <w:ind w:left="100" w:right="110"/>
        <w:jc w:val="both"/>
      </w:pPr>
      <w:r w:rsidRPr="00D174C7">
        <w:rPr>
          <w:b/>
          <w:bCs/>
          <w:sz w:val="24"/>
          <w:szCs w:val="24"/>
        </w:rPr>
        <w:t>JAMSON SECURITIES PRIVATE LIMITED</w:t>
      </w:r>
      <w:r>
        <w:rPr>
          <w:spacing w:val="-1"/>
        </w:rPr>
        <w:t xml:space="preserve"> </w:t>
      </w:r>
      <w:r w:rsidR="006B238B">
        <w:rPr>
          <w:spacing w:val="-1"/>
        </w:rPr>
        <w:t>should</w:t>
      </w:r>
      <w:r w:rsidR="006B238B">
        <w:rPr>
          <w:spacing w:val="-13"/>
        </w:rPr>
        <w:t xml:space="preserve"> </w:t>
      </w:r>
      <w:r w:rsidR="006B238B">
        <w:rPr>
          <w:spacing w:val="-1"/>
        </w:rPr>
        <w:t>provision</w:t>
      </w:r>
      <w:r w:rsidR="006B238B">
        <w:rPr>
          <w:spacing w:val="-10"/>
        </w:rPr>
        <w:t xml:space="preserve"> </w:t>
      </w:r>
      <w:r w:rsidR="006B238B">
        <w:rPr>
          <w:spacing w:val="-1"/>
        </w:rPr>
        <w:t>adequate</w:t>
      </w:r>
      <w:r w:rsidR="006B238B">
        <w:rPr>
          <w:spacing w:val="-11"/>
        </w:rPr>
        <w:t xml:space="preserve"> </w:t>
      </w:r>
      <w:r w:rsidR="006B238B">
        <w:t>redundancy</w:t>
      </w:r>
      <w:r w:rsidR="006B238B">
        <w:rPr>
          <w:spacing w:val="-10"/>
        </w:rPr>
        <w:t xml:space="preserve"> </w:t>
      </w:r>
      <w:r w:rsidR="006B238B">
        <w:t>at</w:t>
      </w:r>
      <w:r w:rsidR="006B238B">
        <w:rPr>
          <w:spacing w:val="-14"/>
        </w:rPr>
        <w:t xml:space="preserve"> </w:t>
      </w:r>
      <w:r w:rsidR="006B238B">
        <w:t>the</w:t>
      </w:r>
      <w:r w:rsidR="006B238B">
        <w:rPr>
          <w:spacing w:val="-10"/>
        </w:rPr>
        <w:t xml:space="preserve"> </w:t>
      </w:r>
      <w:r w:rsidR="006B238B">
        <w:t>server</w:t>
      </w:r>
      <w:r w:rsidR="006B238B">
        <w:rPr>
          <w:spacing w:val="-11"/>
        </w:rPr>
        <w:t xml:space="preserve"> </w:t>
      </w:r>
      <w:r w:rsidR="006B238B">
        <w:t>level</w:t>
      </w:r>
      <w:r w:rsidR="006B238B">
        <w:rPr>
          <w:spacing w:val="-12"/>
        </w:rPr>
        <w:t xml:space="preserve"> </w:t>
      </w:r>
      <w:r w:rsidR="006B238B">
        <w:t>for</w:t>
      </w:r>
      <w:r w:rsidR="006B238B">
        <w:rPr>
          <w:spacing w:val="-13"/>
        </w:rPr>
        <w:t xml:space="preserve"> </w:t>
      </w:r>
      <w:r w:rsidR="006B238B">
        <w:t>all</w:t>
      </w:r>
      <w:r w:rsidR="006B238B">
        <w:rPr>
          <w:spacing w:val="-12"/>
        </w:rPr>
        <w:t xml:space="preserve"> </w:t>
      </w:r>
      <w:r w:rsidR="006B238B">
        <w:t>the</w:t>
      </w:r>
      <w:r w:rsidR="006B238B">
        <w:rPr>
          <w:spacing w:val="-11"/>
        </w:rPr>
        <w:t xml:space="preserve"> </w:t>
      </w:r>
      <w:r w:rsidR="006B238B">
        <w:t>trading</w:t>
      </w:r>
      <w:r w:rsidR="006B238B">
        <w:rPr>
          <w:spacing w:val="-13"/>
        </w:rPr>
        <w:t xml:space="preserve"> </w:t>
      </w:r>
      <w:r w:rsidR="006B238B">
        <w:t>servers</w:t>
      </w:r>
      <w:r w:rsidR="006B238B">
        <w:rPr>
          <w:spacing w:val="-14"/>
        </w:rPr>
        <w:t xml:space="preserve"> </w:t>
      </w:r>
      <w:r w:rsidR="006B238B">
        <w:t>and</w:t>
      </w:r>
      <w:r w:rsidR="006B238B">
        <w:rPr>
          <w:spacing w:val="-12"/>
        </w:rPr>
        <w:t xml:space="preserve"> </w:t>
      </w:r>
      <w:r w:rsidR="006B238B">
        <w:t>other</w:t>
      </w:r>
      <w:r w:rsidR="006B238B">
        <w:rPr>
          <w:spacing w:val="-12"/>
        </w:rPr>
        <w:t xml:space="preserve"> </w:t>
      </w:r>
      <w:r w:rsidR="006B238B">
        <w:t>servers</w:t>
      </w:r>
      <w:r w:rsidR="006B238B">
        <w:rPr>
          <w:spacing w:val="-47"/>
        </w:rPr>
        <w:t xml:space="preserve"> </w:t>
      </w:r>
      <w:r w:rsidR="006B238B">
        <w:t>supporting</w:t>
      </w:r>
      <w:r w:rsidR="006B238B">
        <w:rPr>
          <w:spacing w:val="-7"/>
        </w:rPr>
        <w:t xml:space="preserve"> </w:t>
      </w:r>
      <w:r w:rsidR="006B238B">
        <w:t>the</w:t>
      </w:r>
      <w:r w:rsidR="006B238B">
        <w:rPr>
          <w:spacing w:val="-8"/>
        </w:rPr>
        <w:t xml:space="preserve"> </w:t>
      </w:r>
      <w:r w:rsidR="006B238B">
        <w:t>trading</w:t>
      </w:r>
      <w:r w:rsidR="006B238B">
        <w:rPr>
          <w:spacing w:val="-6"/>
        </w:rPr>
        <w:t xml:space="preserve"> </w:t>
      </w:r>
      <w:r w:rsidR="006B238B">
        <w:t>applications.</w:t>
      </w:r>
      <w:r w:rsidR="006B238B">
        <w:rPr>
          <w:spacing w:val="-5"/>
        </w:rPr>
        <w:t xml:space="preserve"> </w:t>
      </w:r>
      <w:r w:rsidR="006B238B">
        <w:t>In</w:t>
      </w:r>
      <w:r w:rsidR="006B238B">
        <w:rPr>
          <w:spacing w:val="-9"/>
        </w:rPr>
        <w:t xml:space="preserve"> </w:t>
      </w:r>
      <w:r w:rsidR="006B238B">
        <w:t>case</w:t>
      </w:r>
      <w:r w:rsidR="006B238B">
        <w:rPr>
          <w:spacing w:val="-7"/>
        </w:rPr>
        <w:t xml:space="preserve"> </w:t>
      </w:r>
      <w:r w:rsidR="006B238B">
        <w:t>of</w:t>
      </w:r>
      <w:r w:rsidR="006B238B">
        <w:rPr>
          <w:spacing w:val="-7"/>
        </w:rPr>
        <w:t xml:space="preserve"> </w:t>
      </w:r>
      <w:r w:rsidR="006B238B">
        <w:t>any</w:t>
      </w:r>
      <w:r w:rsidR="006B238B">
        <w:rPr>
          <w:spacing w:val="-5"/>
        </w:rPr>
        <w:t xml:space="preserve"> </w:t>
      </w:r>
      <w:r w:rsidR="006B238B">
        <w:t>hardware</w:t>
      </w:r>
      <w:r w:rsidR="006B238B">
        <w:rPr>
          <w:spacing w:val="-5"/>
        </w:rPr>
        <w:t xml:space="preserve"> </w:t>
      </w:r>
      <w:r w:rsidR="006B238B">
        <w:t>failure</w:t>
      </w:r>
      <w:r w:rsidR="006B238B">
        <w:rPr>
          <w:spacing w:val="-6"/>
        </w:rPr>
        <w:t xml:space="preserve"> </w:t>
      </w:r>
      <w:r w:rsidR="006B238B">
        <w:t>of</w:t>
      </w:r>
      <w:r w:rsidR="006B238B">
        <w:rPr>
          <w:spacing w:val="-6"/>
        </w:rPr>
        <w:t xml:space="preserve"> </w:t>
      </w:r>
      <w:r w:rsidR="006B238B">
        <w:t>the</w:t>
      </w:r>
      <w:r w:rsidR="006B238B">
        <w:rPr>
          <w:spacing w:val="-8"/>
        </w:rPr>
        <w:t xml:space="preserve"> </w:t>
      </w:r>
      <w:r w:rsidR="006B238B">
        <w:t>primary</w:t>
      </w:r>
      <w:r w:rsidR="006B238B">
        <w:rPr>
          <w:spacing w:val="-6"/>
        </w:rPr>
        <w:t xml:space="preserve"> </w:t>
      </w:r>
      <w:r w:rsidR="006B238B">
        <w:t>server,</w:t>
      </w:r>
      <w:r w:rsidR="006B238B">
        <w:rPr>
          <w:spacing w:val="-5"/>
        </w:rPr>
        <w:t xml:space="preserve"> </w:t>
      </w:r>
      <w:r w:rsidR="006B238B">
        <w:t>the</w:t>
      </w:r>
      <w:r w:rsidR="006B238B">
        <w:rPr>
          <w:spacing w:val="-5"/>
        </w:rPr>
        <w:t xml:space="preserve"> </w:t>
      </w:r>
      <w:r w:rsidR="006B238B">
        <w:t>backup</w:t>
      </w:r>
      <w:r w:rsidR="006B238B">
        <w:rPr>
          <w:spacing w:val="-7"/>
        </w:rPr>
        <w:t xml:space="preserve"> </w:t>
      </w:r>
      <w:r w:rsidR="006B238B">
        <w:t>server</w:t>
      </w:r>
      <w:r w:rsidR="006B238B">
        <w:rPr>
          <w:spacing w:val="-4"/>
        </w:rPr>
        <w:t xml:space="preserve"> </w:t>
      </w:r>
      <w:r w:rsidR="006B238B">
        <w:t>from</w:t>
      </w:r>
      <w:r w:rsidR="006B238B">
        <w:rPr>
          <w:spacing w:val="-48"/>
        </w:rPr>
        <w:t xml:space="preserve"> </w:t>
      </w:r>
      <w:r w:rsidR="006B238B">
        <w:t>the</w:t>
      </w:r>
      <w:r w:rsidR="006B238B">
        <w:rPr>
          <w:spacing w:val="-1"/>
        </w:rPr>
        <w:t xml:space="preserve"> </w:t>
      </w:r>
      <w:r w:rsidR="006B238B">
        <w:t>same</w:t>
      </w:r>
      <w:r w:rsidR="006B238B">
        <w:rPr>
          <w:spacing w:val="-2"/>
        </w:rPr>
        <w:t xml:space="preserve"> </w:t>
      </w:r>
      <w:r w:rsidR="006B238B">
        <w:t>site</w:t>
      </w:r>
      <w:r w:rsidR="006B238B">
        <w:rPr>
          <w:spacing w:val="-2"/>
        </w:rPr>
        <w:t xml:space="preserve"> </w:t>
      </w:r>
      <w:r w:rsidR="006B238B">
        <w:t>can</w:t>
      </w:r>
      <w:r w:rsidR="006B238B">
        <w:rPr>
          <w:spacing w:val="-1"/>
        </w:rPr>
        <w:t xml:space="preserve"> </w:t>
      </w:r>
      <w:r w:rsidR="006B238B">
        <w:t>be powered on.</w:t>
      </w:r>
    </w:p>
    <w:p w14:paraId="79ED94DB" w14:textId="77777777" w:rsidR="00665A18" w:rsidRDefault="00665A18">
      <w:pPr>
        <w:pStyle w:val="BodyText"/>
        <w:spacing w:before="4"/>
        <w:rPr>
          <w:sz w:val="25"/>
        </w:rPr>
      </w:pPr>
    </w:p>
    <w:p w14:paraId="79ED94DC" w14:textId="77777777" w:rsidR="00665A18" w:rsidRDefault="006B238B">
      <w:pPr>
        <w:pStyle w:val="Heading3"/>
      </w:pPr>
      <w:r>
        <w:t>Network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Redundancy</w:t>
      </w:r>
    </w:p>
    <w:p w14:paraId="79ED94DD" w14:textId="77777777" w:rsidR="00665A18" w:rsidRDefault="006B238B">
      <w:pPr>
        <w:pStyle w:val="BodyText"/>
        <w:spacing w:before="39"/>
        <w:ind w:left="100"/>
      </w:pPr>
      <w:r>
        <w:rPr>
          <w:u w:val="single"/>
        </w:rPr>
        <w:t>Firewall</w:t>
      </w:r>
      <w:r>
        <w:t>:</w:t>
      </w:r>
    </w:p>
    <w:p w14:paraId="79ED94DE" w14:textId="1393E59B" w:rsidR="00665A18" w:rsidRDefault="00272F97">
      <w:pPr>
        <w:pStyle w:val="BodyText"/>
        <w:spacing w:before="41" w:line="276" w:lineRule="auto"/>
        <w:ind w:left="100" w:right="112"/>
        <w:jc w:val="both"/>
      </w:pP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should provision adequate redundancy at the Firewall level in Active-Active Mode. In case of any</w:t>
      </w:r>
      <w:r w:rsidR="006B238B">
        <w:rPr>
          <w:spacing w:val="1"/>
        </w:rPr>
        <w:t xml:space="preserve"> </w:t>
      </w:r>
      <w:r w:rsidR="006B238B">
        <w:t>hardware failure of the primary Firewall, the secondary firewall will take over the load with no disruption in the</w:t>
      </w:r>
      <w:r w:rsidR="006B238B">
        <w:rPr>
          <w:spacing w:val="1"/>
        </w:rPr>
        <w:t xml:space="preserve"> </w:t>
      </w:r>
      <w:r w:rsidR="006B238B">
        <w:t>services.</w:t>
      </w:r>
    </w:p>
    <w:p w14:paraId="79ED94DF" w14:textId="77777777" w:rsidR="00665A18" w:rsidRDefault="00665A18">
      <w:pPr>
        <w:pStyle w:val="BodyText"/>
        <w:spacing w:before="5"/>
        <w:rPr>
          <w:sz w:val="25"/>
        </w:rPr>
      </w:pPr>
    </w:p>
    <w:p w14:paraId="79ED94E0" w14:textId="77777777" w:rsidR="00665A18" w:rsidRDefault="006B238B">
      <w:pPr>
        <w:pStyle w:val="BodyText"/>
        <w:ind w:left="100"/>
      </w:pPr>
      <w:r>
        <w:rPr>
          <w:u w:val="single"/>
        </w:rPr>
        <w:t>Monitoring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Tools:</w:t>
      </w:r>
    </w:p>
    <w:p w14:paraId="79ED94E1" w14:textId="5A30A11F" w:rsidR="00665A18" w:rsidRDefault="00272F97">
      <w:pPr>
        <w:pStyle w:val="BodyText"/>
        <w:spacing w:before="41"/>
        <w:ind w:left="100"/>
      </w:pP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should</w:t>
      </w:r>
      <w:r w:rsidR="006B238B">
        <w:rPr>
          <w:spacing w:val="-9"/>
        </w:rPr>
        <w:t xml:space="preserve"> </w:t>
      </w:r>
      <w:r w:rsidR="006B238B">
        <w:t>provision</w:t>
      </w:r>
      <w:r w:rsidR="006B238B">
        <w:rPr>
          <w:spacing w:val="-9"/>
        </w:rPr>
        <w:t xml:space="preserve"> </w:t>
      </w:r>
      <w:r w:rsidR="006B238B">
        <w:t>to</w:t>
      </w:r>
      <w:r w:rsidR="006B238B">
        <w:rPr>
          <w:spacing w:val="-7"/>
        </w:rPr>
        <w:t xml:space="preserve"> </w:t>
      </w:r>
      <w:r w:rsidR="006B238B">
        <w:t>deploy</w:t>
      </w:r>
      <w:r w:rsidR="006B238B">
        <w:rPr>
          <w:spacing w:val="-9"/>
        </w:rPr>
        <w:t xml:space="preserve"> </w:t>
      </w:r>
      <w:r w:rsidR="006B238B">
        <w:t>suitable</w:t>
      </w:r>
      <w:r w:rsidR="006B238B">
        <w:rPr>
          <w:spacing w:val="-10"/>
        </w:rPr>
        <w:t xml:space="preserve"> </w:t>
      </w:r>
      <w:r w:rsidR="006B238B">
        <w:t>monitoring</w:t>
      </w:r>
      <w:r w:rsidR="006B238B">
        <w:rPr>
          <w:spacing w:val="-9"/>
        </w:rPr>
        <w:t xml:space="preserve"> </w:t>
      </w:r>
      <w:r w:rsidR="006B238B">
        <w:t>tools</w:t>
      </w:r>
      <w:r w:rsidR="006B238B">
        <w:rPr>
          <w:spacing w:val="-10"/>
        </w:rPr>
        <w:t xml:space="preserve"> </w:t>
      </w:r>
      <w:r w:rsidR="006B238B">
        <w:t>to</w:t>
      </w:r>
      <w:r w:rsidR="006B238B">
        <w:rPr>
          <w:spacing w:val="-9"/>
        </w:rPr>
        <w:t xml:space="preserve"> </w:t>
      </w:r>
      <w:r w:rsidR="006B238B">
        <w:t>monitor</w:t>
      </w:r>
      <w:r w:rsidR="006B238B">
        <w:rPr>
          <w:spacing w:val="-10"/>
        </w:rPr>
        <w:t xml:space="preserve"> </w:t>
      </w:r>
      <w:r w:rsidR="006B238B">
        <w:t>the</w:t>
      </w:r>
      <w:r w:rsidR="006B238B">
        <w:rPr>
          <w:spacing w:val="-8"/>
        </w:rPr>
        <w:t xml:space="preserve"> </w:t>
      </w:r>
      <w:r w:rsidR="006B238B">
        <w:t>data</w:t>
      </w:r>
      <w:r w:rsidR="006B238B">
        <w:rPr>
          <w:spacing w:val="-8"/>
        </w:rPr>
        <w:t xml:space="preserve"> </w:t>
      </w:r>
      <w:r w:rsidR="006B238B">
        <w:t>traffic</w:t>
      </w:r>
      <w:r w:rsidR="006B238B">
        <w:rPr>
          <w:spacing w:val="-10"/>
        </w:rPr>
        <w:t xml:space="preserve"> </w:t>
      </w:r>
      <w:r w:rsidR="006B238B">
        <w:t>within</w:t>
      </w:r>
      <w:r w:rsidR="006B238B">
        <w:rPr>
          <w:spacing w:val="-12"/>
        </w:rPr>
        <w:t xml:space="preserve"> </w:t>
      </w:r>
      <w:r w:rsidR="006B238B">
        <w:t>the</w:t>
      </w:r>
      <w:r w:rsidR="006B238B">
        <w:rPr>
          <w:spacing w:val="-9"/>
        </w:rPr>
        <w:t xml:space="preserve"> </w:t>
      </w:r>
      <w:r w:rsidR="006B238B">
        <w:t>Member’s</w:t>
      </w:r>
    </w:p>
    <w:p w14:paraId="79ED94E2" w14:textId="77777777" w:rsidR="00665A18" w:rsidRDefault="006B238B">
      <w:pPr>
        <w:pStyle w:val="BodyText"/>
        <w:spacing w:before="39"/>
        <w:ind w:left="100"/>
      </w:pPr>
      <w:r>
        <w:t>organization</w:t>
      </w:r>
      <w:r>
        <w:rPr>
          <w:spacing w:val="-1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network.</w:t>
      </w:r>
    </w:p>
    <w:p w14:paraId="79ED94E3" w14:textId="77777777" w:rsidR="00665A18" w:rsidRDefault="00665A18">
      <w:pPr>
        <w:pStyle w:val="BodyText"/>
        <w:spacing w:before="8"/>
        <w:rPr>
          <w:sz w:val="28"/>
        </w:rPr>
      </w:pPr>
    </w:p>
    <w:p w14:paraId="79ED94E4" w14:textId="77777777" w:rsidR="00665A18" w:rsidRDefault="006B238B">
      <w:pPr>
        <w:pStyle w:val="BodyText"/>
        <w:spacing w:before="1"/>
        <w:ind w:left="100"/>
      </w:pPr>
      <w:r>
        <w:rPr>
          <w:u w:val="single"/>
        </w:rPr>
        <w:t>Exchange</w:t>
      </w:r>
      <w:r>
        <w:rPr>
          <w:spacing w:val="-1"/>
          <w:u w:val="single"/>
        </w:rPr>
        <w:t xml:space="preserve"> </w:t>
      </w:r>
      <w:r>
        <w:rPr>
          <w:u w:val="single"/>
        </w:rPr>
        <w:t>link:</w:t>
      </w:r>
    </w:p>
    <w:p w14:paraId="79ED94E5" w14:textId="4D6F935A" w:rsidR="00665A18" w:rsidRDefault="00272F97">
      <w:pPr>
        <w:pStyle w:val="BodyText"/>
        <w:spacing w:before="38" w:line="276" w:lineRule="auto"/>
        <w:ind w:left="100" w:right="113"/>
        <w:jc w:val="both"/>
      </w:pP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should provide adequate redundancy at the Exchange Links by taking links from 2 different service</w:t>
      </w:r>
      <w:r w:rsidR="006B238B">
        <w:rPr>
          <w:spacing w:val="1"/>
        </w:rPr>
        <w:t xml:space="preserve"> </w:t>
      </w:r>
      <w:r w:rsidR="006B238B">
        <w:t>providers.</w:t>
      </w:r>
      <w:r w:rsidR="006B238B">
        <w:rPr>
          <w:spacing w:val="-4"/>
        </w:rPr>
        <w:t xml:space="preserve"> </w:t>
      </w:r>
      <w:r w:rsidR="006B238B">
        <w:t>In</w:t>
      </w:r>
      <w:r w:rsidR="006B238B">
        <w:rPr>
          <w:spacing w:val="-1"/>
        </w:rPr>
        <w:t xml:space="preserve"> </w:t>
      </w:r>
      <w:r w:rsidR="006B238B">
        <w:t>case</w:t>
      </w:r>
      <w:r w:rsidR="006B238B">
        <w:rPr>
          <w:spacing w:val="-3"/>
        </w:rPr>
        <w:t xml:space="preserve"> </w:t>
      </w:r>
      <w:r w:rsidR="006B238B">
        <w:t>of</w:t>
      </w:r>
      <w:r w:rsidR="006B238B">
        <w:rPr>
          <w:spacing w:val="-3"/>
        </w:rPr>
        <w:t xml:space="preserve"> </w:t>
      </w:r>
      <w:r w:rsidR="006B238B">
        <w:t>any</w:t>
      </w:r>
      <w:r w:rsidR="006B238B">
        <w:rPr>
          <w:spacing w:val="-1"/>
        </w:rPr>
        <w:t xml:space="preserve"> </w:t>
      </w:r>
      <w:r w:rsidR="006B238B">
        <w:t>failure of</w:t>
      </w:r>
      <w:r w:rsidR="006B238B">
        <w:rPr>
          <w:spacing w:val="-3"/>
        </w:rPr>
        <w:t xml:space="preserve"> </w:t>
      </w:r>
      <w:r w:rsidR="006B238B">
        <w:t>the primary Link</w:t>
      </w:r>
      <w:r w:rsidR="006B238B">
        <w:rPr>
          <w:spacing w:val="-3"/>
        </w:rPr>
        <w:t xml:space="preserve"> </w:t>
      </w:r>
      <w:r w:rsidR="006B238B">
        <w:t>the</w:t>
      </w:r>
      <w:r w:rsidR="006B238B">
        <w:rPr>
          <w:spacing w:val="-2"/>
        </w:rPr>
        <w:t xml:space="preserve"> </w:t>
      </w:r>
      <w:r w:rsidR="006B238B">
        <w:t>load</w:t>
      </w:r>
      <w:r w:rsidR="006B238B">
        <w:rPr>
          <w:spacing w:val="-2"/>
        </w:rPr>
        <w:t xml:space="preserve"> </w:t>
      </w:r>
      <w:r w:rsidR="006B238B">
        <w:t>is</w:t>
      </w:r>
      <w:r w:rsidR="006B238B">
        <w:rPr>
          <w:spacing w:val="-2"/>
        </w:rPr>
        <w:t xml:space="preserve"> </w:t>
      </w:r>
      <w:r w:rsidR="006B238B">
        <w:t>switched</w:t>
      </w:r>
      <w:r w:rsidR="006B238B">
        <w:rPr>
          <w:spacing w:val="-4"/>
        </w:rPr>
        <w:t xml:space="preserve"> </w:t>
      </w:r>
      <w:r w:rsidR="006B238B">
        <w:t>over to the</w:t>
      </w:r>
      <w:r w:rsidR="006B238B">
        <w:rPr>
          <w:spacing w:val="1"/>
        </w:rPr>
        <w:t xml:space="preserve"> </w:t>
      </w:r>
      <w:r w:rsidR="006B238B">
        <w:t>secondary</w:t>
      </w:r>
      <w:r w:rsidR="006B238B">
        <w:rPr>
          <w:spacing w:val="-2"/>
        </w:rPr>
        <w:t xml:space="preserve"> </w:t>
      </w:r>
      <w:r w:rsidR="006B238B">
        <w:t>Link</w:t>
      </w:r>
      <w:r w:rsidR="006B238B">
        <w:rPr>
          <w:spacing w:val="-3"/>
        </w:rPr>
        <w:t xml:space="preserve"> </w:t>
      </w:r>
      <w:r w:rsidR="006B238B">
        <w:t>seamlessly.</w:t>
      </w:r>
    </w:p>
    <w:p w14:paraId="79ED94E6" w14:textId="77777777" w:rsidR="00665A18" w:rsidRDefault="00665A18">
      <w:pPr>
        <w:pStyle w:val="BodyText"/>
        <w:spacing w:before="4"/>
        <w:rPr>
          <w:sz w:val="25"/>
        </w:rPr>
      </w:pPr>
    </w:p>
    <w:p w14:paraId="79ED94E7" w14:textId="77777777" w:rsidR="00665A18" w:rsidRDefault="006B238B">
      <w:pPr>
        <w:pStyle w:val="BodyText"/>
        <w:ind w:left="100"/>
      </w:pPr>
      <w:r>
        <w:rPr>
          <w:u w:val="single"/>
        </w:rPr>
        <w:t>Internet</w:t>
      </w:r>
      <w:r>
        <w:rPr>
          <w:spacing w:val="-2"/>
          <w:u w:val="single"/>
        </w:rPr>
        <w:t xml:space="preserve"> </w:t>
      </w:r>
      <w:r>
        <w:rPr>
          <w:u w:val="single"/>
        </w:rPr>
        <w:t>Link:</w:t>
      </w:r>
    </w:p>
    <w:p w14:paraId="79ED94E8" w14:textId="6882D9B4" w:rsidR="00665A18" w:rsidRDefault="00272F97">
      <w:pPr>
        <w:pStyle w:val="BodyText"/>
        <w:spacing w:before="41" w:line="276" w:lineRule="auto"/>
        <w:ind w:left="100" w:right="112"/>
        <w:jc w:val="both"/>
      </w:pP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should provision adequate redundancy at the Internet Links by taking links from 2 different service</w:t>
      </w:r>
      <w:r w:rsidR="006B238B">
        <w:rPr>
          <w:spacing w:val="1"/>
        </w:rPr>
        <w:t xml:space="preserve"> </w:t>
      </w:r>
      <w:r w:rsidR="006B238B">
        <w:t>providers.</w:t>
      </w:r>
      <w:r w:rsidR="006B238B">
        <w:rPr>
          <w:spacing w:val="-4"/>
        </w:rPr>
        <w:t xml:space="preserve"> </w:t>
      </w:r>
      <w:r w:rsidR="006B238B">
        <w:t>In</w:t>
      </w:r>
      <w:r w:rsidR="006B238B">
        <w:rPr>
          <w:spacing w:val="-1"/>
        </w:rPr>
        <w:t xml:space="preserve"> </w:t>
      </w:r>
      <w:r w:rsidR="006B238B">
        <w:t>case</w:t>
      </w:r>
      <w:r w:rsidR="006B238B">
        <w:rPr>
          <w:spacing w:val="-3"/>
        </w:rPr>
        <w:t xml:space="preserve"> </w:t>
      </w:r>
      <w:r w:rsidR="006B238B">
        <w:t>of</w:t>
      </w:r>
      <w:r w:rsidR="006B238B">
        <w:rPr>
          <w:spacing w:val="-3"/>
        </w:rPr>
        <w:t xml:space="preserve"> </w:t>
      </w:r>
      <w:r w:rsidR="006B238B">
        <w:t>any failure</w:t>
      </w:r>
      <w:r w:rsidR="006B238B">
        <w:rPr>
          <w:spacing w:val="-1"/>
        </w:rPr>
        <w:t xml:space="preserve"> </w:t>
      </w:r>
      <w:r w:rsidR="006B238B">
        <w:t>of</w:t>
      </w:r>
      <w:r w:rsidR="006B238B">
        <w:rPr>
          <w:spacing w:val="-2"/>
        </w:rPr>
        <w:t xml:space="preserve"> </w:t>
      </w:r>
      <w:r w:rsidR="006B238B">
        <w:t>the primary</w:t>
      </w:r>
      <w:r w:rsidR="006B238B">
        <w:rPr>
          <w:spacing w:val="-3"/>
        </w:rPr>
        <w:t xml:space="preserve"> </w:t>
      </w:r>
      <w:r w:rsidR="006B238B">
        <w:t>Link</w:t>
      </w:r>
      <w:r w:rsidR="006B238B">
        <w:rPr>
          <w:spacing w:val="-2"/>
        </w:rPr>
        <w:t xml:space="preserve"> </w:t>
      </w:r>
      <w:r w:rsidR="006B238B">
        <w:t>the</w:t>
      </w:r>
      <w:r w:rsidR="006B238B">
        <w:rPr>
          <w:spacing w:val="-2"/>
        </w:rPr>
        <w:t xml:space="preserve"> </w:t>
      </w:r>
      <w:r w:rsidR="006B238B">
        <w:t>load</w:t>
      </w:r>
      <w:r w:rsidR="006B238B">
        <w:rPr>
          <w:spacing w:val="-2"/>
        </w:rPr>
        <w:t xml:space="preserve"> </w:t>
      </w:r>
      <w:r w:rsidR="006B238B">
        <w:t>is</w:t>
      </w:r>
      <w:r w:rsidR="006B238B">
        <w:rPr>
          <w:spacing w:val="-2"/>
        </w:rPr>
        <w:t xml:space="preserve"> </w:t>
      </w:r>
      <w:r w:rsidR="006B238B">
        <w:t>switched</w:t>
      </w:r>
      <w:r w:rsidR="006B238B">
        <w:rPr>
          <w:spacing w:val="-3"/>
        </w:rPr>
        <w:t xml:space="preserve"> </w:t>
      </w:r>
      <w:r w:rsidR="006B238B">
        <w:t>over</w:t>
      </w:r>
      <w:r w:rsidR="006B238B">
        <w:rPr>
          <w:spacing w:val="-1"/>
        </w:rPr>
        <w:t xml:space="preserve"> </w:t>
      </w:r>
      <w:r w:rsidR="006B238B">
        <w:t>to</w:t>
      </w:r>
      <w:r w:rsidR="006B238B">
        <w:rPr>
          <w:spacing w:val="1"/>
        </w:rPr>
        <w:t xml:space="preserve"> </w:t>
      </w:r>
      <w:r w:rsidR="006B238B">
        <w:t>the secondary</w:t>
      </w:r>
      <w:r w:rsidR="006B238B">
        <w:rPr>
          <w:spacing w:val="-2"/>
        </w:rPr>
        <w:t xml:space="preserve"> </w:t>
      </w:r>
      <w:r w:rsidR="006B238B">
        <w:t>Link</w:t>
      </w:r>
      <w:r w:rsidR="006B238B">
        <w:rPr>
          <w:spacing w:val="-2"/>
        </w:rPr>
        <w:t xml:space="preserve"> </w:t>
      </w:r>
      <w:r w:rsidR="006B238B">
        <w:t>seamlessly.</w:t>
      </w:r>
    </w:p>
    <w:p w14:paraId="79ED94E9" w14:textId="77777777" w:rsidR="00665A18" w:rsidRDefault="00665A18">
      <w:pPr>
        <w:pStyle w:val="BodyText"/>
        <w:spacing w:before="4"/>
        <w:rPr>
          <w:sz w:val="25"/>
        </w:rPr>
      </w:pPr>
    </w:p>
    <w:p w14:paraId="79ED94EA" w14:textId="77777777" w:rsidR="00665A18" w:rsidRDefault="006B238B">
      <w:pPr>
        <w:pStyle w:val="BodyText"/>
        <w:ind w:left="100"/>
      </w:pPr>
      <w:r>
        <w:rPr>
          <w:u w:val="single"/>
        </w:rPr>
        <w:t>Phone</w:t>
      </w:r>
      <w:r>
        <w:rPr>
          <w:spacing w:val="-2"/>
          <w:u w:val="single"/>
        </w:rPr>
        <w:t xml:space="preserve"> </w:t>
      </w:r>
      <w:r>
        <w:rPr>
          <w:u w:val="single"/>
        </w:rPr>
        <w:t>Line:</w:t>
      </w:r>
    </w:p>
    <w:p w14:paraId="79ED94EB" w14:textId="0EBA9180" w:rsidR="00665A18" w:rsidRDefault="00272F97">
      <w:pPr>
        <w:pStyle w:val="BodyText"/>
        <w:spacing w:before="41" w:line="273" w:lineRule="auto"/>
        <w:ind w:left="100" w:right="112"/>
        <w:jc w:val="both"/>
      </w:pPr>
      <w:r w:rsidRPr="00D174C7">
        <w:rPr>
          <w:b/>
          <w:bCs/>
          <w:sz w:val="24"/>
          <w:szCs w:val="24"/>
        </w:rPr>
        <w:t>JAMSON SECURITIES PRIVATE LIMITED</w:t>
      </w:r>
      <w:r>
        <w:rPr>
          <w:spacing w:val="-1"/>
        </w:rPr>
        <w:t xml:space="preserve"> </w:t>
      </w:r>
      <w:r w:rsidR="006B238B">
        <w:rPr>
          <w:spacing w:val="-1"/>
        </w:rPr>
        <w:t>should</w:t>
      </w:r>
      <w:r w:rsidR="006B238B">
        <w:rPr>
          <w:spacing w:val="-11"/>
        </w:rPr>
        <w:t xml:space="preserve"> </w:t>
      </w:r>
      <w:r w:rsidR="006B238B">
        <w:rPr>
          <w:spacing w:val="-1"/>
        </w:rPr>
        <w:t>provision</w:t>
      </w:r>
      <w:r w:rsidR="006B238B">
        <w:rPr>
          <w:spacing w:val="-9"/>
        </w:rPr>
        <w:t xml:space="preserve"> </w:t>
      </w:r>
      <w:r w:rsidR="006B238B">
        <w:rPr>
          <w:spacing w:val="-1"/>
        </w:rPr>
        <w:t>adequate</w:t>
      </w:r>
      <w:r w:rsidR="006B238B">
        <w:rPr>
          <w:spacing w:val="-11"/>
        </w:rPr>
        <w:t xml:space="preserve"> </w:t>
      </w:r>
      <w:r w:rsidR="006B238B">
        <w:t>redundancy</w:t>
      </w:r>
      <w:r w:rsidR="006B238B">
        <w:rPr>
          <w:spacing w:val="-11"/>
        </w:rPr>
        <w:t xml:space="preserve"> </w:t>
      </w:r>
      <w:r w:rsidR="006B238B">
        <w:t>at</w:t>
      </w:r>
      <w:r w:rsidR="006B238B">
        <w:rPr>
          <w:spacing w:val="-12"/>
        </w:rPr>
        <w:t xml:space="preserve"> </w:t>
      </w:r>
      <w:r w:rsidR="006B238B">
        <w:t>the</w:t>
      </w:r>
      <w:r w:rsidR="006B238B">
        <w:rPr>
          <w:spacing w:val="-12"/>
        </w:rPr>
        <w:t xml:space="preserve"> </w:t>
      </w:r>
      <w:r w:rsidR="006B238B">
        <w:t>Phone</w:t>
      </w:r>
      <w:r w:rsidR="006B238B">
        <w:rPr>
          <w:spacing w:val="-11"/>
        </w:rPr>
        <w:t xml:space="preserve"> </w:t>
      </w:r>
      <w:r w:rsidR="006B238B">
        <w:t>Line</w:t>
      </w:r>
      <w:r w:rsidR="006B238B">
        <w:rPr>
          <w:spacing w:val="-11"/>
        </w:rPr>
        <w:t xml:space="preserve"> </w:t>
      </w:r>
      <w:r w:rsidR="006B238B">
        <w:t>level</w:t>
      </w:r>
      <w:r w:rsidR="006B238B">
        <w:rPr>
          <w:spacing w:val="-11"/>
        </w:rPr>
        <w:t xml:space="preserve"> </w:t>
      </w:r>
      <w:r w:rsidR="006B238B">
        <w:t>by</w:t>
      </w:r>
      <w:r w:rsidR="006B238B">
        <w:rPr>
          <w:spacing w:val="-11"/>
        </w:rPr>
        <w:t xml:space="preserve"> </w:t>
      </w:r>
      <w:r w:rsidR="006B238B">
        <w:t>taking</w:t>
      </w:r>
      <w:r w:rsidR="006B238B">
        <w:rPr>
          <w:spacing w:val="-10"/>
        </w:rPr>
        <w:t xml:space="preserve"> </w:t>
      </w:r>
      <w:r w:rsidR="006B238B">
        <w:t>links</w:t>
      </w:r>
      <w:r w:rsidR="006B238B">
        <w:rPr>
          <w:spacing w:val="-9"/>
        </w:rPr>
        <w:t xml:space="preserve"> </w:t>
      </w:r>
      <w:r w:rsidR="006B238B">
        <w:t>from</w:t>
      </w:r>
      <w:r w:rsidR="006B238B">
        <w:rPr>
          <w:spacing w:val="-11"/>
        </w:rPr>
        <w:t xml:space="preserve"> </w:t>
      </w:r>
      <w:r w:rsidR="006B238B">
        <w:t>2</w:t>
      </w:r>
      <w:r w:rsidR="006B238B">
        <w:rPr>
          <w:spacing w:val="-9"/>
        </w:rPr>
        <w:t xml:space="preserve"> </w:t>
      </w:r>
      <w:r w:rsidR="006B238B">
        <w:t>different</w:t>
      </w:r>
      <w:r w:rsidR="006B238B">
        <w:rPr>
          <w:spacing w:val="-11"/>
        </w:rPr>
        <w:t xml:space="preserve"> </w:t>
      </w:r>
      <w:r w:rsidR="006B238B">
        <w:t>service</w:t>
      </w:r>
      <w:r w:rsidR="006B238B">
        <w:rPr>
          <w:spacing w:val="-48"/>
        </w:rPr>
        <w:t xml:space="preserve"> </w:t>
      </w:r>
      <w:r w:rsidR="006B238B">
        <w:t>providers.</w:t>
      </w:r>
      <w:r w:rsidR="006B238B">
        <w:rPr>
          <w:spacing w:val="-4"/>
        </w:rPr>
        <w:t xml:space="preserve"> </w:t>
      </w:r>
      <w:r w:rsidR="006B238B">
        <w:t>Both the</w:t>
      </w:r>
      <w:r w:rsidR="006B238B">
        <w:rPr>
          <w:spacing w:val="-3"/>
        </w:rPr>
        <w:t xml:space="preserve"> </w:t>
      </w:r>
      <w:r w:rsidR="006B238B">
        <w:t>Connections are in Active-Active</w:t>
      </w:r>
      <w:r w:rsidR="006B238B">
        <w:rPr>
          <w:spacing w:val="-2"/>
        </w:rPr>
        <w:t xml:space="preserve"> </w:t>
      </w:r>
      <w:r w:rsidR="006B238B">
        <w:t>mode hence</w:t>
      </w:r>
      <w:r w:rsidR="006B238B">
        <w:rPr>
          <w:spacing w:val="1"/>
        </w:rPr>
        <w:t xml:space="preserve"> </w:t>
      </w:r>
      <w:r w:rsidR="006B238B">
        <w:t>the caller can</w:t>
      </w:r>
      <w:r w:rsidR="006B238B">
        <w:rPr>
          <w:spacing w:val="-3"/>
        </w:rPr>
        <w:t xml:space="preserve"> </w:t>
      </w:r>
      <w:r w:rsidR="006B238B">
        <w:t>call</w:t>
      </w:r>
      <w:r w:rsidR="006B238B">
        <w:rPr>
          <w:spacing w:val="-2"/>
        </w:rPr>
        <w:t xml:space="preserve"> </w:t>
      </w:r>
      <w:r w:rsidR="006B238B">
        <w:t>on</w:t>
      </w:r>
      <w:r w:rsidR="006B238B">
        <w:rPr>
          <w:spacing w:val="-1"/>
        </w:rPr>
        <w:t xml:space="preserve"> </w:t>
      </w:r>
      <w:r w:rsidR="006B238B">
        <w:t>any</w:t>
      </w:r>
      <w:r w:rsidR="006B238B">
        <w:rPr>
          <w:spacing w:val="-3"/>
        </w:rPr>
        <w:t xml:space="preserve"> </w:t>
      </w:r>
      <w:r w:rsidR="006B238B">
        <w:t>of</w:t>
      </w:r>
      <w:r w:rsidR="006B238B">
        <w:rPr>
          <w:spacing w:val="-3"/>
        </w:rPr>
        <w:t xml:space="preserve"> </w:t>
      </w:r>
      <w:r w:rsidR="006B238B">
        <w:t>the</w:t>
      </w:r>
      <w:r w:rsidR="006B238B">
        <w:rPr>
          <w:spacing w:val="2"/>
        </w:rPr>
        <w:t xml:space="preserve"> </w:t>
      </w:r>
      <w:r w:rsidR="006B238B">
        <w:t>numbers.</w:t>
      </w:r>
    </w:p>
    <w:p w14:paraId="79ED94EC" w14:textId="77777777" w:rsidR="00665A18" w:rsidRDefault="00665A18">
      <w:pPr>
        <w:pStyle w:val="BodyText"/>
        <w:spacing w:before="9"/>
        <w:rPr>
          <w:sz w:val="25"/>
        </w:rPr>
      </w:pPr>
    </w:p>
    <w:p w14:paraId="79ED94ED" w14:textId="77777777" w:rsidR="00665A18" w:rsidRDefault="006B238B">
      <w:pPr>
        <w:pStyle w:val="BodyText"/>
        <w:ind w:left="100"/>
      </w:pPr>
      <w:r>
        <w:rPr>
          <w:u w:val="single"/>
        </w:rPr>
        <w:t>Backups:</w:t>
      </w:r>
    </w:p>
    <w:p w14:paraId="79ED94EE" w14:textId="4E5B6A6C" w:rsidR="00665A18" w:rsidRDefault="00272F97">
      <w:pPr>
        <w:pStyle w:val="BodyText"/>
        <w:spacing w:before="38"/>
        <w:ind w:left="100"/>
      </w:pPr>
      <w:r w:rsidRPr="00D174C7">
        <w:rPr>
          <w:b/>
          <w:bCs/>
          <w:sz w:val="24"/>
          <w:szCs w:val="24"/>
        </w:rPr>
        <w:t>JAMSON SECURITIES PRIVATE LIMITED</w:t>
      </w:r>
      <w:r>
        <w:t xml:space="preserve"> </w:t>
      </w:r>
      <w:r w:rsidR="006B238B">
        <w:t>should</w:t>
      </w:r>
      <w:r w:rsidR="006B238B">
        <w:rPr>
          <w:spacing w:val="-3"/>
        </w:rPr>
        <w:t xml:space="preserve"> </w:t>
      </w:r>
      <w:r w:rsidR="006B238B">
        <w:t>provision</w:t>
      </w:r>
      <w:r w:rsidR="006B238B">
        <w:rPr>
          <w:spacing w:val="-2"/>
        </w:rPr>
        <w:t xml:space="preserve"> </w:t>
      </w:r>
      <w:r w:rsidR="006B238B">
        <w:t>adequate</w:t>
      </w:r>
      <w:r w:rsidR="006B238B">
        <w:rPr>
          <w:spacing w:val="-1"/>
        </w:rPr>
        <w:t xml:space="preserve"> </w:t>
      </w:r>
      <w:r w:rsidR="006B238B">
        <w:t>Backup</w:t>
      </w:r>
      <w:r w:rsidR="006B238B">
        <w:rPr>
          <w:spacing w:val="-2"/>
        </w:rPr>
        <w:t xml:space="preserve"> </w:t>
      </w:r>
      <w:r w:rsidR="006B238B">
        <w:t>plans</w:t>
      </w:r>
      <w:r w:rsidR="006B238B">
        <w:rPr>
          <w:spacing w:val="-4"/>
        </w:rPr>
        <w:t xml:space="preserve"> </w:t>
      </w:r>
      <w:r w:rsidR="006B238B">
        <w:t>basis</w:t>
      </w:r>
      <w:r w:rsidR="006B238B">
        <w:rPr>
          <w:spacing w:val="-1"/>
        </w:rPr>
        <w:t xml:space="preserve"> </w:t>
      </w:r>
      <w:r w:rsidR="006B238B">
        <w:t>on</w:t>
      </w:r>
      <w:r w:rsidR="006B238B">
        <w:rPr>
          <w:spacing w:val="-5"/>
        </w:rPr>
        <w:t xml:space="preserve"> </w:t>
      </w:r>
      <w:r w:rsidR="006B238B">
        <w:t>the</w:t>
      </w:r>
      <w:r w:rsidR="006B238B">
        <w:rPr>
          <w:spacing w:val="-1"/>
        </w:rPr>
        <w:t xml:space="preserve"> </w:t>
      </w:r>
      <w:r w:rsidR="006B238B">
        <w:t>business</w:t>
      </w:r>
      <w:r w:rsidR="006B238B">
        <w:rPr>
          <w:spacing w:val="-4"/>
        </w:rPr>
        <w:t xml:space="preserve"> </w:t>
      </w:r>
      <w:r w:rsidR="006B238B">
        <w:t>requirements.</w:t>
      </w:r>
    </w:p>
    <w:p w14:paraId="79ED94EF" w14:textId="77777777" w:rsidR="00665A18" w:rsidRDefault="00665A18">
      <w:pPr>
        <w:pStyle w:val="BodyText"/>
        <w:spacing w:before="9"/>
        <w:rPr>
          <w:sz w:val="28"/>
        </w:rPr>
      </w:pPr>
    </w:p>
    <w:p w14:paraId="79ED94F0" w14:textId="77777777" w:rsidR="00665A18" w:rsidRDefault="006B238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73" w:lineRule="auto"/>
        <w:ind w:right="113"/>
      </w:pPr>
      <w:r>
        <w:rPr>
          <w:spacing w:val="-1"/>
        </w:rPr>
        <w:t>Daily</w:t>
      </w:r>
      <w:r>
        <w:rPr>
          <w:spacing w:val="-11"/>
        </w:rPr>
        <w:t xml:space="preserve"> </w:t>
      </w:r>
      <w:r>
        <w:rPr>
          <w:spacing w:val="-1"/>
        </w:rPr>
        <w:t>Backups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Full</w:t>
      </w:r>
      <w:r>
        <w:rPr>
          <w:spacing w:val="-9"/>
        </w:rPr>
        <w:t xml:space="preserve"> </w:t>
      </w:r>
      <w:r>
        <w:rPr>
          <w:spacing w:val="-1"/>
        </w:rPr>
        <w:t>backups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performed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Monday,</w:t>
      </w:r>
      <w:r>
        <w:rPr>
          <w:spacing w:val="-11"/>
        </w:rPr>
        <w:t xml:space="preserve"> </w:t>
      </w:r>
      <w:r>
        <w:t>Tuesday,</w:t>
      </w:r>
      <w:r>
        <w:rPr>
          <w:spacing w:val="-11"/>
        </w:rPr>
        <w:t xml:space="preserve"> </w:t>
      </w:r>
      <w:r>
        <w:t>Wednesday,</w:t>
      </w:r>
      <w:r>
        <w:rPr>
          <w:spacing w:val="-12"/>
        </w:rPr>
        <w:t xml:space="preserve"> </w:t>
      </w:r>
      <w:r>
        <w:t>Thursday,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Friday</w:t>
      </w:r>
      <w:r>
        <w:rPr>
          <w:spacing w:val="-46"/>
        </w:rPr>
        <w:t xml:space="preserve"> </w:t>
      </w:r>
      <w:r>
        <w:t>night.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any</w:t>
      </w:r>
      <w:r>
        <w:rPr>
          <w:spacing w:val="-3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Friday</w:t>
      </w:r>
      <w:r>
        <w:rPr>
          <w:spacing w:val="1"/>
        </w:rPr>
        <w:t xml:space="preserve"> </w:t>
      </w:r>
      <w:r>
        <w:t>night then backups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next day.</w:t>
      </w:r>
    </w:p>
    <w:p w14:paraId="79ED94F1" w14:textId="2D284B78" w:rsidR="00665A18" w:rsidRDefault="006B238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" w:line="276" w:lineRule="auto"/>
        <w:ind w:right="111"/>
      </w:pPr>
      <w:r>
        <w:t>Monthly</w:t>
      </w:r>
      <w:r>
        <w:rPr>
          <w:spacing w:val="-5"/>
        </w:rPr>
        <w:t xml:space="preserve"> </w:t>
      </w:r>
      <w:r>
        <w:t>Backups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end,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backup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DLT</w:t>
      </w:r>
      <w:r>
        <w:rPr>
          <w:spacing w:val="-5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offsite</w:t>
      </w:r>
      <w:r>
        <w:rPr>
          <w:spacing w:val="1"/>
        </w:rPr>
        <w:t xml:space="preserve"> </w:t>
      </w:r>
      <w:r>
        <w:t>location</w:t>
      </w:r>
      <w:r>
        <w:rPr>
          <w:spacing w:val="-1"/>
        </w:rPr>
        <w:t xml:space="preserve"> </w:t>
      </w:r>
      <w:r w:rsidR="00C263E0">
        <w:t>at “</w:t>
      </w:r>
      <w:r w:rsidR="00F21E76">
        <w:t>Client’s House, BOMBAY”</w:t>
      </w:r>
      <w:r w:rsidR="00C263E0">
        <w:t>.</w:t>
      </w:r>
    </w:p>
    <w:p w14:paraId="79ED94F2" w14:textId="77777777" w:rsidR="00665A18" w:rsidRDefault="006B238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6" w:lineRule="auto"/>
        <w:ind w:right="112"/>
      </w:pPr>
      <w:r>
        <w:t>Yearly</w:t>
      </w:r>
      <w:r>
        <w:rPr>
          <w:spacing w:val="-3"/>
        </w:rPr>
        <w:t xml:space="preserve"> </w:t>
      </w:r>
      <w:r>
        <w:t>Backups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yearly</w:t>
      </w:r>
      <w:r>
        <w:rPr>
          <w:spacing w:val="-3"/>
        </w:rPr>
        <w:t xml:space="preserve"> </w:t>
      </w:r>
      <w:r>
        <w:t>backup</w:t>
      </w:r>
      <w:r>
        <w:rPr>
          <w:spacing w:val="-4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reusing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oldest</w:t>
      </w:r>
      <w:r>
        <w:rPr>
          <w:spacing w:val="-2"/>
        </w:rPr>
        <w:t xml:space="preserve"> </w:t>
      </w:r>
      <w:r>
        <w:t>backup</w:t>
      </w:r>
      <w:r>
        <w:rPr>
          <w:spacing w:val="-4"/>
        </w:rPr>
        <w:t xml:space="preserve"> </w:t>
      </w:r>
      <w:r>
        <w:t>tape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tape</w:t>
      </w:r>
      <w:r>
        <w:rPr>
          <w:spacing w:val="-47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sets.</w:t>
      </w:r>
    </w:p>
    <w:p w14:paraId="79ED94F3" w14:textId="77777777" w:rsidR="00665A18" w:rsidRDefault="006B238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" w:line="273" w:lineRule="auto"/>
        <w:ind w:right="111"/>
      </w:pPr>
      <w:r>
        <w:lastRenderedPageBreak/>
        <w:t>On</w:t>
      </w:r>
      <w:r>
        <w:rPr>
          <w:spacing w:val="-2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Backups-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backup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release.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period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Backups is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backup.</w:t>
      </w:r>
    </w:p>
    <w:p w14:paraId="79ED94F4" w14:textId="77777777" w:rsidR="00665A18" w:rsidRDefault="00665A18">
      <w:pPr>
        <w:pStyle w:val="BodyText"/>
        <w:spacing w:before="6"/>
        <w:rPr>
          <w:sz w:val="25"/>
        </w:rPr>
      </w:pPr>
    </w:p>
    <w:p w14:paraId="79ED94F5" w14:textId="77777777" w:rsidR="00665A18" w:rsidRDefault="006B238B">
      <w:pPr>
        <w:pStyle w:val="Heading3"/>
        <w:ind w:left="460"/>
      </w:pPr>
      <w:r>
        <w:rPr>
          <w:u w:val="single"/>
        </w:rPr>
        <w:t>Data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Content</w:t>
      </w:r>
    </w:p>
    <w:p w14:paraId="79ED94F6" w14:textId="77777777" w:rsidR="00665A18" w:rsidRDefault="00665A18">
      <w:pPr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4F7" w14:textId="77777777" w:rsidR="00665A18" w:rsidRDefault="00665A18">
      <w:pPr>
        <w:pStyle w:val="BodyText"/>
        <w:ind w:left="7506"/>
        <w:rPr>
          <w:sz w:val="20"/>
        </w:rPr>
      </w:pPr>
    </w:p>
    <w:p w14:paraId="79ED94F8" w14:textId="77777777" w:rsidR="00665A18" w:rsidRDefault="00665A18">
      <w:pPr>
        <w:pStyle w:val="BodyText"/>
        <w:spacing w:before="5"/>
        <w:rPr>
          <w:b/>
          <w:sz w:val="23"/>
        </w:rPr>
      </w:pPr>
    </w:p>
    <w:p w14:paraId="79ED94F9" w14:textId="77777777" w:rsidR="00665A18" w:rsidRDefault="006B238B">
      <w:pPr>
        <w:pStyle w:val="BodyText"/>
        <w:spacing w:before="56"/>
        <w:ind w:left="820"/>
      </w:pP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backed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include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79ED94FA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39"/>
        <w:ind w:hanging="361"/>
      </w:pPr>
      <w:r>
        <w:t>System</w:t>
      </w:r>
      <w:r>
        <w:rPr>
          <w:spacing w:val="-1"/>
        </w:rPr>
        <w:t xml:space="preserve"> </w:t>
      </w:r>
      <w:r>
        <w:t>logs</w:t>
      </w:r>
    </w:p>
    <w:p w14:paraId="79ED94FB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41"/>
        <w:ind w:hanging="361"/>
      </w:pPr>
      <w:r>
        <w:t>Application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logs</w:t>
      </w:r>
    </w:p>
    <w:p w14:paraId="79ED94FC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39"/>
        <w:ind w:hanging="361"/>
      </w:pPr>
      <w:r>
        <w:t>Client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logs</w:t>
      </w:r>
    </w:p>
    <w:p w14:paraId="79ED94FD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42"/>
        <w:ind w:hanging="361"/>
      </w:pPr>
      <w:r>
        <w:t>Trade</w:t>
      </w:r>
      <w:r>
        <w:rPr>
          <w:spacing w:val="-1"/>
        </w:rPr>
        <w:t xml:space="preserve"> </w:t>
      </w:r>
      <w:r>
        <w:t>logs</w:t>
      </w:r>
    </w:p>
    <w:p w14:paraId="79ED94FE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41"/>
        <w:ind w:hanging="361"/>
      </w:pPr>
      <w:r>
        <w:t>Margin</w:t>
      </w:r>
      <w:r>
        <w:rPr>
          <w:spacing w:val="-1"/>
        </w:rPr>
        <w:t xml:space="preserve"> </w:t>
      </w:r>
      <w:r>
        <w:t>logs</w:t>
      </w:r>
    </w:p>
    <w:p w14:paraId="79ED94FF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39"/>
        <w:ind w:hanging="361"/>
      </w:pPr>
      <w:r>
        <w:t>Audit logs</w:t>
      </w:r>
    </w:p>
    <w:p w14:paraId="79ED9500" w14:textId="77777777" w:rsidR="00665A18" w:rsidRDefault="006B238B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41"/>
        <w:ind w:hanging="361"/>
      </w:pPr>
      <w:r>
        <w:t>Client</w:t>
      </w:r>
      <w:r>
        <w:rPr>
          <w:spacing w:val="-1"/>
        </w:rPr>
        <w:t xml:space="preserve"> </w:t>
      </w:r>
      <w:r>
        <w:t>data</w:t>
      </w:r>
    </w:p>
    <w:p w14:paraId="79ED9501" w14:textId="77777777" w:rsidR="00665A18" w:rsidRDefault="00665A18">
      <w:pPr>
        <w:pStyle w:val="BodyText"/>
        <w:spacing w:before="4"/>
        <w:rPr>
          <w:sz w:val="21"/>
        </w:rPr>
      </w:pPr>
    </w:p>
    <w:p w14:paraId="79ED9502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  <w:jc w:val="both"/>
      </w:pPr>
      <w:bookmarkStart w:id="11" w:name="_bookmark11"/>
      <w:bookmarkEnd w:id="11"/>
      <w:r>
        <w:t>RTO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Objective.</w:t>
      </w:r>
    </w:p>
    <w:p w14:paraId="79ED9503" w14:textId="77777777" w:rsidR="00665A18" w:rsidRDefault="006B238B">
      <w:pPr>
        <w:pStyle w:val="BodyText"/>
        <w:spacing w:before="220" w:line="276" w:lineRule="auto"/>
        <w:ind w:left="100" w:right="110"/>
        <w:jc w:val="both"/>
      </w:pPr>
      <w:r>
        <w:t>RTO</w:t>
      </w:r>
      <w:r>
        <w:rPr>
          <w:spacing w:val="-8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Objective),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metric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defines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recover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infrastructure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r>
        <w:rPr>
          <w:spacing w:val="-4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 disaster to</w:t>
      </w:r>
      <w:r>
        <w:rPr>
          <w:spacing w:val="-1"/>
        </w:rPr>
        <w:t xml:space="preserve"> </w:t>
      </w:r>
      <w:r>
        <w:t>ensure business</w:t>
      </w:r>
      <w:r>
        <w:rPr>
          <w:spacing w:val="-1"/>
        </w:rPr>
        <w:t xml:space="preserve"> </w:t>
      </w:r>
      <w:r>
        <w:t>continuity.</w:t>
      </w:r>
    </w:p>
    <w:p w14:paraId="79ED9504" w14:textId="77777777" w:rsidR="00665A18" w:rsidRDefault="00665A18">
      <w:pPr>
        <w:pStyle w:val="BodyText"/>
        <w:spacing w:before="3"/>
        <w:rPr>
          <w:sz w:val="25"/>
        </w:rPr>
      </w:pPr>
    </w:p>
    <w:p w14:paraId="79ED9505" w14:textId="77777777" w:rsidR="00665A18" w:rsidRDefault="006B238B">
      <w:pPr>
        <w:pStyle w:val="BodyText"/>
        <w:spacing w:line="276" w:lineRule="auto"/>
        <w:ind w:left="100" w:right="109"/>
        <w:jc w:val="both"/>
      </w:pPr>
      <w:r>
        <w:t>For instance, if you set your RTO as 2 hours, then you should be able to continue normal business operations</w:t>
      </w:r>
      <w:r>
        <w:rPr>
          <w:spacing w:val="1"/>
        </w:rPr>
        <w:t xml:space="preserve"> </w:t>
      </w:r>
      <w:r>
        <w:t>within this timeframe in case of any disaster. If during real-life disaster recovery, you go over the given time-</w:t>
      </w:r>
      <w:r>
        <w:rPr>
          <w:spacing w:val="1"/>
        </w:rPr>
        <w:t xml:space="preserve"> </w:t>
      </w:r>
      <w:r>
        <w:t>frame, you should either reconsider the RTO calculations or update your disaster recovery plan and procedures.</w:t>
      </w:r>
      <w:r>
        <w:rPr>
          <w:spacing w:val="1"/>
        </w:rPr>
        <w:t xml:space="preserve"> </w:t>
      </w:r>
      <w:r>
        <w:t>To calculate</w:t>
      </w:r>
      <w:r>
        <w:rPr>
          <w:spacing w:val="-2"/>
        </w:rPr>
        <w:t xml:space="preserve"> </w:t>
      </w:r>
      <w:r>
        <w:t>RTO, consider</w:t>
      </w:r>
      <w:r>
        <w:rPr>
          <w:spacing w:val="-2"/>
        </w:rPr>
        <w:t xml:space="preserve"> </w:t>
      </w:r>
      <w:r>
        <w:t>these factors:</w:t>
      </w:r>
    </w:p>
    <w:p w14:paraId="79ED9506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1"/>
        <w:ind w:hanging="361"/>
      </w:pPr>
      <w:r>
        <w:t>The</w:t>
      </w:r>
      <w:r>
        <w:rPr>
          <w:spacing w:val="-1"/>
        </w:rPr>
        <w:t xml:space="preserve"> </w:t>
      </w:r>
      <w:r>
        <w:t>cost per hour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outage.</w:t>
      </w:r>
    </w:p>
    <w:p w14:paraId="79ED9507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39"/>
        <w:ind w:hanging="361"/>
      </w:pP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systems.</w:t>
      </w:r>
    </w:p>
    <w:p w14:paraId="79ED9508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41"/>
        <w:ind w:hanging="361"/>
      </w:pPr>
      <w:r>
        <w:t>Steps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recover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processes).</w:t>
      </w:r>
    </w:p>
    <w:p w14:paraId="79ED9509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39"/>
        <w:ind w:hanging="361"/>
      </w:pPr>
      <w:r>
        <w:t>Available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resources.</w:t>
      </w:r>
    </w:p>
    <w:p w14:paraId="79ED950A" w14:textId="77777777" w:rsidR="00665A18" w:rsidRDefault="00665A18">
      <w:pPr>
        <w:pStyle w:val="BodyText"/>
        <w:spacing w:before="7"/>
        <w:rPr>
          <w:sz w:val="21"/>
        </w:rPr>
      </w:pPr>
    </w:p>
    <w:p w14:paraId="79ED950B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  <w:jc w:val="both"/>
      </w:pPr>
      <w:bookmarkStart w:id="12" w:name="_bookmark12"/>
      <w:bookmarkEnd w:id="12"/>
      <w:r>
        <w:t>RPO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Objective.</w:t>
      </w:r>
    </w:p>
    <w:p w14:paraId="79ED950C" w14:textId="77777777" w:rsidR="00665A18" w:rsidRDefault="006B238B">
      <w:pPr>
        <w:pStyle w:val="BodyText"/>
        <w:spacing w:before="219" w:line="276" w:lineRule="auto"/>
        <w:ind w:left="100" w:right="111"/>
        <w:jc w:val="both"/>
      </w:pPr>
      <w:r>
        <w:t>Recovery Point Objective is a measure of the maximum tolerable amount of data that the business can afford to</w:t>
      </w:r>
      <w:r>
        <w:rPr>
          <w:spacing w:val="-47"/>
        </w:rPr>
        <w:t xml:space="preserve"> </w:t>
      </w:r>
      <w:r>
        <w:t>lose</w:t>
      </w:r>
      <w:r>
        <w:rPr>
          <w:spacing w:val="-9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disaster.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helps</w:t>
      </w:r>
      <w:r>
        <w:rPr>
          <w:spacing w:val="-11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backup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disaster</w:t>
      </w:r>
      <w:r>
        <w:rPr>
          <w:spacing w:val="-48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seriously</w:t>
      </w:r>
      <w:r>
        <w:rPr>
          <w:spacing w:val="-3"/>
        </w:rPr>
        <w:t xml:space="preserve"> </w:t>
      </w:r>
      <w:r>
        <w:t>damaging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business.</w:t>
      </w:r>
      <w:r>
        <w:rPr>
          <w:spacing w:val="-2"/>
        </w:rPr>
        <w:t xml:space="preserve"> </w:t>
      </w:r>
      <w:r>
        <w:t>RPO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backups.</w:t>
      </w:r>
    </w:p>
    <w:p w14:paraId="79ED950D" w14:textId="77777777" w:rsidR="00665A18" w:rsidRDefault="00665A18">
      <w:pPr>
        <w:pStyle w:val="BodyText"/>
        <w:spacing w:before="4"/>
        <w:rPr>
          <w:sz w:val="25"/>
        </w:rPr>
      </w:pPr>
    </w:p>
    <w:p w14:paraId="79ED950E" w14:textId="77777777" w:rsidR="00665A18" w:rsidRDefault="006B238B">
      <w:pPr>
        <w:pStyle w:val="BodyText"/>
        <w:spacing w:line="276" w:lineRule="auto"/>
        <w:ind w:left="100" w:right="111"/>
        <w:jc w:val="both"/>
      </w:pPr>
      <w:r>
        <w:t>(For example, if we back up your data once a day at midnight and there is a disaster at 8 AM. In this case, we will</w:t>
      </w:r>
      <w:r>
        <w:rPr>
          <w:spacing w:val="-48"/>
        </w:rPr>
        <w:t xml:space="preserve"> </w:t>
      </w:r>
      <w:r>
        <w:t>lose 8 hours of data. If our RPO is 24 hours or more, we are in good shape. But if our RPO is four hours then we</w:t>
      </w:r>
      <w:r>
        <w:rPr>
          <w:spacing w:val="1"/>
        </w:rPr>
        <w:t xml:space="preserve"> </w:t>
      </w:r>
      <w:r>
        <w:t>are not).</w:t>
      </w:r>
    </w:p>
    <w:p w14:paraId="79ED950F" w14:textId="77777777" w:rsidR="00665A18" w:rsidRDefault="00665A18">
      <w:pPr>
        <w:pStyle w:val="BodyText"/>
        <w:spacing w:before="2"/>
        <w:rPr>
          <w:sz w:val="25"/>
        </w:rPr>
      </w:pPr>
    </w:p>
    <w:p w14:paraId="79ED9510" w14:textId="77777777" w:rsidR="00665A18" w:rsidRDefault="006B238B">
      <w:pPr>
        <w:pStyle w:val="BodyText"/>
        <w:spacing w:line="276" w:lineRule="auto"/>
        <w:ind w:left="100" w:right="110"/>
        <w:jc w:val="both"/>
      </w:pPr>
      <w:r>
        <w:t>The RPO has yet another layer of depth if we are considering live production datasets. Let’s imagine that our</w:t>
      </w:r>
      <w:r>
        <w:rPr>
          <w:spacing w:val="1"/>
        </w:rPr>
        <w:t xml:space="preserve"> </w:t>
      </w:r>
      <w:r>
        <w:t>production database is down. We have the RPO of four hours, hence we can afford to lose four hours' worth of</w:t>
      </w:r>
      <w:r>
        <w:rPr>
          <w:spacing w:val="1"/>
        </w:rPr>
        <w:t xml:space="preserve"> </w:t>
      </w:r>
      <w:r>
        <w:t>data. If our backups are done once every two hours, we have to recover the data in two hours, rather than four.</w:t>
      </w:r>
      <w:r>
        <w:rPr>
          <w:spacing w:val="1"/>
        </w:rPr>
        <w:t xml:space="preserve"> </w:t>
      </w:r>
      <w:r>
        <w:rPr>
          <w:spacing w:val="-1"/>
        </w:rPr>
        <w:t>Why?</w:t>
      </w:r>
      <w:r>
        <w:rPr>
          <w:spacing w:val="-11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hour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downtime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actually</w:t>
      </w:r>
      <w:r>
        <w:rPr>
          <w:spacing w:val="-11"/>
        </w:rPr>
        <w:t xml:space="preserve"> </w:t>
      </w:r>
      <w:r>
        <w:t>lose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normally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inserted,</w:t>
      </w:r>
      <w:r>
        <w:rPr>
          <w:spacing w:val="-14"/>
        </w:rPr>
        <w:t xml:space="preserve"> </w:t>
      </w:r>
      <w:r>
        <w:t>modified,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deleted</w:t>
      </w:r>
      <w:r>
        <w:rPr>
          <w:spacing w:val="-4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 production</w:t>
      </w:r>
      <w:r>
        <w:rPr>
          <w:spacing w:val="-4"/>
        </w:rPr>
        <w:t xml:space="preserve"> </w:t>
      </w:r>
      <w:r>
        <w:t>database.</w:t>
      </w:r>
    </w:p>
    <w:p w14:paraId="79ED9511" w14:textId="77777777" w:rsidR="00665A18" w:rsidRDefault="00665A18">
      <w:pPr>
        <w:pStyle w:val="BodyText"/>
        <w:spacing w:before="4"/>
        <w:rPr>
          <w:sz w:val="25"/>
        </w:rPr>
      </w:pPr>
    </w:p>
    <w:p w14:paraId="79ED9512" w14:textId="77777777" w:rsidR="00665A18" w:rsidRDefault="006B238B">
      <w:pPr>
        <w:pStyle w:val="BodyText"/>
        <w:ind w:left="100"/>
        <w:jc w:val="both"/>
      </w:pPr>
      <w:r>
        <w:t>Here 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 for</w:t>
      </w:r>
      <w:r>
        <w:rPr>
          <w:spacing w:val="-1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your RPO:</w:t>
      </w:r>
    </w:p>
    <w:p w14:paraId="79ED9513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42"/>
        <w:ind w:hanging="361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tolerable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sustain.</w:t>
      </w:r>
    </w:p>
    <w:p w14:paraId="79ED9514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41"/>
        <w:ind w:hanging="361"/>
      </w:pP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data.</w:t>
      </w:r>
    </w:p>
    <w:p w14:paraId="79ED9515" w14:textId="77777777" w:rsidR="00665A18" w:rsidRDefault="00665A18">
      <w:pPr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516" w14:textId="77777777" w:rsidR="00665A18" w:rsidRDefault="00665A18">
      <w:pPr>
        <w:pStyle w:val="BodyText"/>
        <w:ind w:left="7506"/>
        <w:rPr>
          <w:sz w:val="20"/>
        </w:rPr>
      </w:pPr>
    </w:p>
    <w:p w14:paraId="79ED9517" w14:textId="77777777" w:rsidR="00665A18" w:rsidRDefault="00665A18">
      <w:pPr>
        <w:pStyle w:val="BodyText"/>
        <w:spacing w:before="9"/>
        <w:rPr>
          <w:sz w:val="19"/>
        </w:rPr>
      </w:pPr>
    </w:p>
    <w:p w14:paraId="79ED9518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1"/>
        </w:tabs>
        <w:spacing w:before="101"/>
        <w:ind w:hanging="361"/>
        <w:jc w:val="both"/>
      </w:pPr>
      <w:r>
        <w:t>Available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resources.</w:t>
      </w:r>
    </w:p>
    <w:p w14:paraId="79ED9519" w14:textId="77777777" w:rsidR="00665A18" w:rsidRDefault="00665A18">
      <w:pPr>
        <w:pStyle w:val="BodyText"/>
        <w:spacing w:before="7"/>
        <w:rPr>
          <w:sz w:val="21"/>
        </w:rPr>
      </w:pPr>
    </w:p>
    <w:p w14:paraId="79ED951A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13" w:name="_bookmark19"/>
      <w:bookmarkEnd w:id="13"/>
      <w:r>
        <w:t>Incident</w:t>
      </w:r>
      <w:r>
        <w:rPr>
          <w:spacing w:val="-3"/>
        </w:rPr>
        <w:t xml:space="preserve"> </w:t>
      </w:r>
      <w:r>
        <w:t>Reporting,</w:t>
      </w:r>
      <w:r>
        <w:rPr>
          <w:spacing w:val="-4"/>
        </w:rPr>
        <w:t xml:space="preserve"> </w:t>
      </w:r>
      <w:r>
        <w:t>Escalation</w:t>
      </w:r>
      <w:r>
        <w:rPr>
          <w:spacing w:val="-2"/>
        </w:rPr>
        <w:t xml:space="preserve"> </w:t>
      </w:r>
      <w:r>
        <w:t>Matrix for</w:t>
      </w:r>
      <w:r>
        <w:rPr>
          <w:spacing w:val="-3"/>
        </w:rPr>
        <w:t xml:space="preserve"> </w:t>
      </w:r>
      <w:r>
        <w:t>declaring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“Disaster”</w:t>
      </w:r>
    </w:p>
    <w:p w14:paraId="79ED951B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219" w:line="273" w:lineRule="auto"/>
        <w:ind w:right="114"/>
      </w:pPr>
      <w:r>
        <w:t>Technology</w:t>
      </w:r>
      <w:r>
        <w:rPr>
          <w:spacing w:val="16"/>
        </w:rPr>
        <w:t xml:space="preserve"> </w:t>
      </w:r>
      <w:r>
        <w:t>team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discuss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incident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Crisis</w:t>
      </w:r>
      <w:r>
        <w:rPr>
          <w:spacing w:val="16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Team</w:t>
      </w:r>
      <w:r>
        <w:rPr>
          <w:spacing w:val="20"/>
        </w:rPr>
        <w:t xml:space="preserve"> </w:t>
      </w:r>
      <w:r>
        <w:t>within</w:t>
      </w:r>
      <w:r>
        <w:rPr>
          <w:spacing w:val="14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minutes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incident.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of communication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 Verbal.</w:t>
      </w:r>
    </w:p>
    <w:p w14:paraId="79ED951C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5" w:line="276" w:lineRule="auto"/>
        <w:ind w:right="113"/>
      </w:pPr>
      <w:r>
        <w:t>Crisis</w:t>
      </w:r>
      <w:r>
        <w:rPr>
          <w:spacing w:val="13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Team</w:t>
      </w:r>
      <w:r>
        <w:rPr>
          <w:spacing w:val="10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make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t>decision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inform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Designated</w:t>
      </w:r>
      <w:r>
        <w:rPr>
          <w:spacing w:val="14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well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officer. The</w:t>
      </w:r>
      <w:r>
        <w:rPr>
          <w:spacing w:val="-3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Email.</w:t>
      </w:r>
    </w:p>
    <w:p w14:paraId="79ED951D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76" w:lineRule="auto"/>
        <w:ind w:right="116"/>
      </w:pPr>
      <w:r>
        <w:t>The Designated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inform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t>team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Business</w:t>
      </w:r>
      <w:r>
        <w:rPr>
          <w:spacing w:val="4"/>
        </w:rPr>
        <w:t xml:space="preserve"> </w:t>
      </w:r>
      <w:r>
        <w:t>heads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continuity and</w:t>
      </w:r>
      <w:r>
        <w:rPr>
          <w:spacing w:val="-4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operations.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of communication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Email.</w:t>
      </w:r>
    </w:p>
    <w:p w14:paraId="79ED951E" w14:textId="77777777" w:rsidR="00665A18" w:rsidRDefault="00665A18">
      <w:pPr>
        <w:spacing w:line="276" w:lineRule="auto"/>
        <w:sectPr w:rsidR="00665A18">
          <w:pgSz w:w="12240" w:h="15840"/>
          <w:pgMar w:top="800" w:right="640" w:bottom="1180" w:left="1340" w:header="0" w:footer="98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951F" w14:textId="77777777" w:rsidR="00665A18" w:rsidRDefault="00665A18">
      <w:pPr>
        <w:pStyle w:val="BodyText"/>
        <w:ind w:left="7506"/>
        <w:rPr>
          <w:sz w:val="20"/>
        </w:rPr>
      </w:pPr>
    </w:p>
    <w:p w14:paraId="79ED9520" w14:textId="77777777" w:rsidR="00665A18" w:rsidRDefault="00665A18">
      <w:pPr>
        <w:pStyle w:val="BodyText"/>
        <w:spacing w:before="9"/>
        <w:rPr>
          <w:sz w:val="19"/>
        </w:rPr>
      </w:pPr>
    </w:p>
    <w:p w14:paraId="79ED9521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101" w:line="273" w:lineRule="auto"/>
        <w:ind w:right="113"/>
      </w:pPr>
      <w:r>
        <w:t>The</w:t>
      </w:r>
      <w:r>
        <w:rPr>
          <w:spacing w:val="4"/>
        </w:rPr>
        <w:t xml:space="preserve"> </w:t>
      </w:r>
      <w:r>
        <w:t>Compliance</w:t>
      </w:r>
      <w:r>
        <w:rPr>
          <w:spacing w:val="3"/>
        </w:rPr>
        <w:t xml:space="preserve"> </w:t>
      </w:r>
      <w:r>
        <w:t>team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intimation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incident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exchanges.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Mode</w:t>
      </w:r>
      <w:r>
        <w:rPr>
          <w:spacing w:val="-4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Email.</w:t>
      </w:r>
    </w:p>
    <w:p w14:paraId="79ED9522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5"/>
        <w:ind w:hanging="361"/>
      </w:pPr>
      <w:r>
        <w:t>Compliance</w:t>
      </w:r>
      <w:r>
        <w:rPr>
          <w:spacing w:val="-1"/>
        </w:rPr>
        <w:t xml:space="preserve"> </w:t>
      </w:r>
      <w:r>
        <w:t>team in</w:t>
      </w:r>
      <w:r>
        <w:rPr>
          <w:spacing w:val="-1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 formalities.</w:t>
      </w:r>
    </w:p>
    <w:p w14:paraId="79ED9523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39"/>
        <w:ind w:hanging="361"/>
      </w:pPr>
      <w:r>
        <w:t>Designated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compliance.</w:t>
      </w:r>
    </w:p>
    <w:p w14:paraId="79ED9524" w14:textId="77777777" w:rsidR="00665A18" w:rsidRDefault="00665A18">
      <w:pPr>
        <w:pStyle w:val="BodyText"/>
        <w:spacing w:before="6"/>
        <w:rPr>
          <w:sz w:val="21"/>
        </w:rPr>
      </w:pPr>
    </w:p>
    <w:p w14:paraId="79ED9525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ind w:hanging="361"/>
      </w:pPr>
      <w:bookmarkStart w:id="14" w:name="_bookmark20"/>
      <w:bookmarkEnd w:id="14"/>
      <w:r>
        <w:t>Exchange</w:t>
      </w:r>
      <w:r>
        <w:rPr>
          <w:spacing w:val="-4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Requirements</w:t>
      </w:r>
    </w:p>
    <w:p w14:paraId="79ED9526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1"/>
        </w:tabs>
        <w:spacing w:before="219"/>
        <w:ind w:hanging="361"/>
        <w:jc w:val="both"/>
      </w:pPr>
      <w:r>
        <w:t>Members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intimate the Exchange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incident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start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glitch.</w:t>
      </w:r>
    </w:p>
    <w:p w14:paraId="79ED9527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1"/>
        </w:tabs>
        <w:spacing w:before="39" w:line="276" w:lineRule="auto"/>
        <w:ind w:right="115"/>
        <w:jc w:val="both"/>
      </w:pPr>
      <w:r>
        <w:t>A preliminary incident report shall be submitted to the Exchange within T+1 day of the incident (T being</w:t>
      </w:r>
      <w:r>
        <w:rPr>
          <w:spacing w:val="1"/>
        </w:rPr>
        <w:t xml:space="preserve"> </w:t>
      </w:r>
      <w:r>
        <w:t>the date of the incident). The report shall include the date and time of the incident, the details of the</w:t>
      </w:r>
      <w:r>
        <w:rPr>
          <w:spacing w:val="1"/>
        </w:rPr>
        <w:t xml:space="preserve"> </w:t>
      </w:r>
      <w:r>
        <w:t>incident,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incident 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immediate action</w:t>
      </w:r>
      <w:r>
        <w:rPr>
          <w:spacing w:val="-1"/>
        </w:rPr>
        <w:t xml:space="preserve"> </w:t>
      </w:r>
      <w:r>
        <w:t>taken.</w:t>
      </w:r>
    </w:p>
    <w:p w14:paraId="79ED9528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1"/>
        </w:tabs>
        <w:spacing w:before="1" w:line="276" w:lineRule="auto"/>
        <w:ind w:right="116"/>
        <w:jc w:val="both"/>
      </w:pPr>
      <w:r>
        <w:t>Root Cause Analysis (RCA) of the issue to be submitted within 21 working days. The RCA must include</w:t>
      </w:r>
      <w:r>
        <w:rPr>
          <w:spacing w:val="1"/>
        </w:rPr>
        <w:t xml:space="preserve"> </w:t>
      </w:r>
      <w:r>
        <w:t>details of the incident, time of occurrence and recovery, impact, summary as well as a detailed analysis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incident, immediate</w:t>
      </w:r>
      <w:r>
        <w:rPr>
          <w:spacing w:val="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action.</w:t>
      </w:r>
    </w:p>
    <w:p w14:paraId="79ED9529" w14:textId="77777777" w:rsidR="00665A18" w:rsidRDefault="006B238B">
      <w:pPr>
        <w:pStyle w:val="ListParagraph"/>
        <w:numPr>
          <w:ilvl w:val="1"/>
          <w:numId w:val="5"/>
        </w:numPr>
        <w:tabs>
          <w:tab w:val="left" w:pos="821"/>
        </w:tabs>
        <w:ind w:hanging="361"/>
        <w:jc w:val="both"/>
      </w:pPr>
      <w:r>
        <w:t>Aforementioned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hyperlink r:id="rId8">
        <w:r>
          <w:t>infotechglitch@nse.co.in</w:t>
        </w:r>
      </w:hyperlink>
    </w:p>
    <w:p w14:paraId="79ED952A" w14:textId="77777777" w:rsidR="00665A18" w:rsidRDefault="00665A18">
      <w:pPr>
        <w:pStyle w:val="BodyText"/>
        <w:rPr>
          <w:sz w:val="28"/>
        </w:rPr>
      </w:pPr>
    </w:p>
    <w:p w14:paraId="79ED952B" w14:textId="77777777" w:rsidR="00665A18" w:rsidRDefault="006B238B">
      <w:pPr>
        <w:pStyle w:val="Heading1"/>
        <w:numPr>
          <w:ilvl w:val="0"/>
          <w:numId w:val="5"/>
        </w:numPr>
        <w:tabs>
          <w:tab w:val="left" w:pos="461"/>
        </w:tabs>
        <w:spacing w:before="196"/>
        <w:ind w:hanging="361"/>
        <w:rPr>
          <w:sz w:val="26"/>
        </w:rPr>
      </w:pPr>
      <w:bookmarkStart w:id="15" w:name="_bookmark21"/>
      <w:bookmarkEnd w:id="15"/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implementation</w:t>
      </w:r>
    </w:p>
    <w:p w14:paraId="79ED952C" w14:textId="77777777" w:rsidR="00665A18" w:rsidRDefault="006B238B">
      <w:pPr>
        <w:pStyle w:val="BodyText"/>
        <w:spacing w:before="217" w:after="42"/>
        <w:ind w:left="100"/>
      </w:pPr>
      <w:r>
        <w:t>The</w:t>
      </w:r>
      <w:r>
        <w:rPr>
          <w:spacing w:val="-2"/>
        </w:rPr>
        <w:t xml:space="preserve"> </w:t>
      </w:r>
      <w:r>
        <w:t>aforementioned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implemented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 below</w:t>
      </w:r>
      <w:r>
        <w:rPr>
          <w:spacing w:val="-1"/>
        </w:rPr>
        <w:t xml:space="preserve"> </w:t>
      </w:r>
      <w:r>
        <w:t>timelines: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439"/>
        <w:gridCol w:w="5643"/>
      </w:tblGrid>
      <w:tr w:rsidR="00665A18" w14:paraId="79ED9530" w14:textId="77777777">
        <w:trPr>
          <w:trHeight w:val="299"/>
        </w:trPr>
        <w:tc>
          <w:tcPr>
            <w:tcW w:w="950" w:type="dxa"/>
          </w:tcPr>
          <w:p w14:paraId="79ED952D" w14:textId="77777777" w:rsidR="00665A18" w:rsidRDefault="006B238B">
            <w:pPr>
              <w:pStyle w:val="TableParagraph"/>
              <w:spacing w:before="30" w:line="249" w:lineRule="exact"/>
              <w:ind w:left="206"/>
              <w:rPr>
                <w:b/>
              </w:rPr>
            </w:pPr>
            <w:r>
              <w:rPr>
                <w:b/>
              </w:rPr>
              <w:t>S. No.</w:t>
            </w:r>
          </w:p>
        </w:tc>
        <w:tc>
          <w:tcPr>
            <w:tcW w:w="3439" w:type="dxa"/>
          </w:tcPr>
          <w:p w14:paraId="79ED952E" w14:textId="77777777" w:rsidR="00665A18" w:rsidRDefault="006B238B">
            <w:pPr>
              <w:pStyle w:val="TableParagraph"/>
              <w:spacing w:before="30" w:line="249" w:lineRule="exact"/>
              <w:ind w:left="1075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5643" w:type="dxa"/>
          </w:tcPr>
          <w:p w14:paraId="79ED952F" w14:textId="77777777" w:rsidR="00665A18" w:rsidRDefault="006B238B">
            <w:pPr>
              <w:pStyle w:val="TableParagraph"/>
              <w:spacing w:before="30" w:line="249" w:lineRule="exact"/>
              <w:ind w:left="1490" w:right="1482"/>
              <w:jc w:val="center"/>
              <w:rPr>
                <w:b/>
              </w:rPr>
            </w:pPr>
            <w:r>
              <w:rPr>
                <w:b/>
              </w:rPr>
              <w:t>Timeline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implementation</w:t>
            </w:r>
          </w:p>
        </w:tc>
      </w:tr>
      <w:tr w:rsidR="00665A18" w14:paraId="79ED9538" w14:textId="77777777">
        <w:trPr>
          <w:trHeight w:val="2685"/>
        </w:trPr>
        <w:tc>
          <w:tcPr>
            <w:tcW w:w="950" w:type="dxa"/>
          </w:tcPr>
          <w:p w14:paraId="79ED9531" w14:textId="77777777" w:rsidR="00665A18" w:rsidRDefault="006B238B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3439" w:type="dxa"/>
          </w:tcPr>
          <w:p w14:paraId="79ED9532" w14:textId="77777777" w:rsidR="00665A18" w:rsidRDefault="006B238B">
            <w:pPr>
              <w:pStyle w:val="TableParagraph"/>
              <w:spacing w:line="268" w:lineRule="exact"/>
              <w:ind w:left="105"/>
            </w:pP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Continuity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(BCP)</w:t>
            </w:r>
          </w:p>
          <w:p w14:paraId="79ED9533" w14:textId="77777777" w:rsidR="00665A18" w:rsidRDefault="006B238B">
            <w:pPr>
              <w:pStyle w:val="TableParagraph"/>
              <w:ind w:left="105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t>Disaster</w:t>
            </w:r>
            <w:r>
              <w:rPr>
                <w:spacing w:val="-2"/>
              </w:rPr>
              <w:t xml:space="preserve"> </w:t>
            </w:r>
            <w:r>
              <w:t>Recovery</w:t>
            </w:r>
            <w:r>
              <w:rPr>
                <w:spacing w:val="-2"/>
              </w:rPr>
              <w:t xml:space="preserve"> </w:t>
            </w:r>
            <w:r>
              <w:t>(DR)</w:t>
            </w:r>
          </w:p>
        </w:tc>
        <w:tc>
          <w:tcPr>
            <w:tcW w:w="5643" w:type="dxa"/>
          </w:tcPr>
          <w:p w14:paraId="79ED9534" w14:textId="77777777" w:rsidR="00665A18" w:rsidRDefault="006B238B">
            <w:pPr>
              <w:pStyle w:val="TableParagraph"/>
              <w:ind w:left="108" w:right="107"/>
              <w:jc w:val="both"/>
            </w:pPr>
            <w:r>
              <w:t>All Members shall, on a quarterly basis, check their eligibility</w:t>
            </w:r>
            <w:r>
              <w:rPr>
                <w:spacing w:val="-47"/>
              </w:rPr>
              <w:t xml:space="preserve"> </w:t>
            </w:r>
            <w:r>
              <w:t>viz. their number of registered clients with respect to setting</w:t>
            </w:r>
            <w:r>
              <w:rPr>
                <w:spacing w:val="-47"/>
              </w:rPr>
              <w:t xml:space="preserve"> </w:t>
            </w:r>
            <w:r>
              <w:t>up the Business Continuity Planning (BCP)/Disaster Recovery</w:t>
            </w:r>
            <w:r>
              <w:rPr>
                <w:spacing w:val="-47"/>
              </w:rPr>
              <w:t xml:space="preserve"> </w:t>
            </w:r>
            <w:r>
              <w:t>(DR)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implement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the below timeline:</w:t>
            </w:r>
          </w:p>
          <w:p w14:paraId="79ED9535" w14:textId="77777777" w:rsidR="00665A18" w:rsidRDefault="006B238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248" w:firstLine="0"/>
            </w:pPr>
            <w:r>
              <w:t>Members having 50000 unique registered clients (across</w:t>
            </w:r>
            <w:r>
              <w:rPr>
                <w:spacing w:val="-47"/>
              </w:rPr>
              <w:t xml:space="preserve"> </w:t>
            </w:r>
            <w:r>
              <w:t>all segments/Exchanges) as on the date of this circular-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12 calendar</w:t>
            </w:r>
            <w:r>
              <w:rPr>
                <w:spacing w:val="-1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 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 circular.</w:t>
            </w:r>
          </w:p>
          <w:p w14:paraId="79ED9536" w14:textId="77777777" w:rsidR="00665A18" w:rsidRDefault="006B238B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"/>
              <w:ind w:right="425" w:firstLine="0"/>
            </w:pPr>
            <w:r>
              <w:t>Other Members - Within 12 calendar months from the</w:t>
            </w:r>
            <w:r>
              <w:rPr>
                <w:spacing w:val="-47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respective quarter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Member becomes</w:t>
            </w:r>
          </w:p>
          <w:p w14:paraId="79ED9537" w14:textId="77777777" w:rsidR="00665A18" w:rsidRDefault="006B238B">
            <w:pPr>
              <w:pStyle w:val="TableParagraph"/>
              <w:spacing w:line="247" w:lineRule="exact"/>
              <w:ind w:left="108"/>
            </w:pPr>
            <w:r>
              <w:t>eligible as per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IV.</w:t>
            </w:r>
          </w:p>
        </w:tc>
      </w:tr>
      <w:tr w:rsidR="00665A18" w14:paraId="79ED953C" w14:textId="77777777">
        <w:trPr>
          <w:trHeight w:val="302"/>
        </w:trPr>
        <w:tc>
          <w:tcPr>
            <w:tcW w:w="950" w:type="dxa"/>
          </w:tcPr>
          <w:p w14:paraId="79ED9539" w14:textId="77777777" w:rsidR="00665A18" w:rsidRDefault="006B238B">
            <w:pPr>
              <w:pStyle w:val="TableParagraph"/>
              <w:spacing w:before="1"/>
              <w:ind w:left="6"/>
              <w:jc w:val="center"/>
            </w:pPr>
            <w:r>
              <w:t>2</w:t>
            </w:r>
          </w:p>
        </w:tc>
        <w:tc>
          <w:tcPr>
            <w:tcW w:w="3439" w:type="dxa"/>
          </w:tcPr>
          <w:p w14:paraId="79ED953A" w14:textId="77777777" w:rsidR="00665A18" w:rsidRDefault="006B238B">
            <w:pPr>
              <w:pStyle w:val="TableParagraph"/>
              <w:spacing w:before="1"/>
              <w:ind w:left="105"/>
            </w:pP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incident</w:t>
            </w:r>
            <w:r>
              <w:rPr>
                <w:spacing w:val="-1"/>
              </w:rPr>
              <w:t xml:space="preserve"> </w:t>
            </w:r>
            <w:r>
              <w:t>to Exchanges</w:t>
            </w:r>
          </w:p>
        </w:tc>
        <w:tc>
          <w:tcPr>
            <w:tcW w:w="5643" w:type="dxa"/>
          </w:tcPr>
          <w:p w14:paraId="79ED953B" w14:textId="77777777" w:rsidR="00665A18" w:rsidRDefault="006B238B">
            <w:pPr>
              <w:pStyle w:val="TableParagraph"/>
              <w:spacing w:before="1"/>
              <w:ind w:left="1490" w:right="1479"/>
              <w:jc w:val="center"/>
            </w:pPr>
            <w:r>
              <w:t>Immediate</w:t>
            </w:r>
            <w:r>
              <w:rPr>
                <w:spacing w:val="-3"/>
              </w:rPr>
              <w:t xml:space="preserve"> </w:t>
            </w:r>
            <w:r>
              <w:t>basis</w:t>
            </w:r>
          </w:p>
        </w:tc>
      </w:tr>
      <w:tr w:rsidR="00665A18" w14:paraId="79ED9540" w14:textId="77777777">
        <w:trPr>
          <w:trHeight w:val="299"/>
        </w:trPr>
        <w:tc>
          <w:tcPr>
            <w:tcW w:w="950" w:type="dxa"/>
          </w:tcPr>
          <w:p w14:paraId="79ED953D" w14:textId="77777777" w:rsidR="00665A18" w:rsidRDefault="006B238B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3439" w:type="dxa"/>
          </w:tcPr>
          <w:p w14:paraId="79ED953E" w14:textId="77777777" w:rsidR="00665A18" w:rsidRDefault="006B238B">
            <w:pPr>
              <w:pStyle w:val="TableParagraph"/>
              <w:spacing w:line="268" w:lineRule="exact"/>
              <w:ind w:left="105"/>
            </w:pPr>
            <w:r>
              <w:t>Internal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t>Glitch</w:t>
            </w:r>
          </w:p>
        </w:tc>
        <w:tc>
          <w:tcPr>
            <w:tcW w:w="5643" w:type="dxa"/>
          </w:tcPr>
          <w:p w14:paraId="79ED953F" w14:textId="77777777" w:rsidR="00665A18" w:rsidRDefault="006B238B">
            <w:pPr>
              <w:pStyle w:val="TableParagraph"/>
              <w:spacing w:line="268" w:lineRule="exact"/>
              <w:ind w:left="1490" w:right="1480"/>
              <w:jc w:val="center"/>
            </w:pPr>
            <w:r>
              <w:t>31st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665A18" w14:paraId="79ED9545" w14:textId="77777777">
        <w:trPr>
          <w:trHeight w:val="806"/>
        </w:trPr>
        <w:tc>
          <w:tcPr>
            <w:tcW w:w="950" w:type="dxa"/>
          </w:tcPr>
          <w:p w14:paraId="79ED9541" w14:textId="77777777" w:rsidR="00665A18" w:rsidRDefault="006B238B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3439" w:type="dxa"/>
          </w:tcPr>
          <w:p w14:paraId="79ED9542" w14:textId="77777777" w:rsidR="00665A18" w:rsidRDefault="006B238B">
            <w:pPr>
              <w:pStyle w:val="TableParagraph"/>
              <w:ind w:left="105" w:right="252"/>
            </w:pPr>
            <w:r>
              <w:t>Preventive Recovery (Para III (a) &amp;</w:t>
            </w:r>
            <w:r>
              <w:rPr>
                <w:spacing w:val="-47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(b) -System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Network</w:t>
            </w:r>
          </w:p>
          <w:p w14:paraId="79ED9543" w14:textId="77777777" w:rsidR="00665A18" w:rsidRDefault="006B238B">
            <w:pPr>
              <w:pStyle w:val="TableParagraph"/>
              <w:spacing w:line="249" w:lineRule="exact"/>
              <w:ind w:left="105"/>
            </w:pPr>
            <w:r>
              <w:t>Integrity,</w:t>
            </w:r>
            <w:r>
              <w:rPr>
                <w:spacing w:val="-1"/>
              </w:rPr>
              <w:t xml:space="preserve"> </w:t>
            </w:r>
            <w:r>
              <w:t>Backup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Recovery)</w:t>
            </w:r>
          </w:p>
        </w:tc>
        <w:tc>
          <w:tcPr>
            <w:tcW w:w="5643" w:type="dxa"/>
          </w:tcPr>
          <w:p w14:paraId="79ED9544" w14:textId="77777777" w:rsidR="00665A18" w:rsidRDefault="006B238B">
            <w:pPr>
              <w:pStyle w:val="TableParagraph"/>
              <w:spacing w:line="268" w:lineRule="exact"/>
              <w:ind w:left="1490" w:right="1480"/>
              <w:jc w:val="center"/>
            </w:pPr>
            <w:r>
              <w:t>31st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</w:tbl>
    <w:p w14:paraId="79ED9546" w14:textId="77777777" w:rsidR="00665A18" w:rsidRDefault="00665A18">
      <w:pPr>
        <w:pStyle w:val="BodyText"/>
      </w:pPr>
    </w:p>
    <w:p w14:paraId="79ED9547" w14:textId="77777777" w:rsidR="00665A18" w:rsidRDefault="00665A18">
      <w:pPr>
        <w:pStyle w:val="BodyText"/>
        <w:spacing w:before="10"/>
        <w:rPr>
          <w:sz w:val="29"/>
        </w:rPr>
      </w:pPr>
    </w:p>
    <w:p w14:paraId="40003AC3" w14:textId="7EB00293" w:rsidR="003237D4" w:rsidRDefault="003237D4">
      <w:pPr>
        <w:pStyle w:val="BodyText"/>
        <w:spacing w:before="10"/>
        <w:rPr>
          <w:sz w:val="29"/>
        </w:rPr>
      </w:pPr>
      <w:r>
        <w:rPr>
          <w:sz w:val="29"/>
        </w:rPr>
        <w:t xml:space="preserve">Prepared By: </w:t>
      </w:r>
      <w:r w:rsidR="00742F56">
        <w:rPr>
          <w:sz w:val="29"/>
        </w:rPr>
        <w:t>SHAUNAK SHAH</w:t>
      </w:r>
    </w:p>
    <w:p w14:paraId="7F8DF235" w14:textId="280EDAAA" w:rsidR="003237D4" w:rsidRDefault="003237D4">
      <w:pPr>
        <w:pStyle w:val="BodyText"/>
        <w:spacing w:before="10"/>
        <w:rPr>
          <w:sz w:val="29"/>
        </w:rPr>
      </w:pPr>
      <w:r>
        <w:rPr>
          <w:sz w:val="29"/>
        </w:rPr>
        <w:t>Reviewed By:</w:t>
      </w:r>
      <w:r w:rsidR="00742F56">
        <w:rPr>
          <w:sz w:val="29"/>
        </w:rPr>
        <w:t xml:space="preserve"> PREEYAL SHAH</w:t>
      </w:r>
    </w:p>
    <w:p w14:paraId="15BCE1F8" w14:textId="028ACC88" w:rsidR="003237D4" w:rsidRDefault="003237D4">
      <w:pPr>
        <w:pStyle w:val="BodyText"/>
        <w:spacing w:before="10"/>
        <w:rPr>
          <w:sz w:val="29"/>
        </w:rPr>
      </w:pPr>
      <w:r>
        <w:rPr>
          <w:sz w:val="29"/>
        </w:rPr>
        <w:t>Date:</w:t>
      </w:r>
      <w:r w:rsidR="00742F56">
        <w:rPr>
          <w:sz w:val="29"/>
        </w:rPr>
        <w:t xml:space="preserve"> </w:t>
      </w:r>
      <w:r w:rsidR="009A7708">
        <w:rPr>
          <w:sz w:val="29"/>
        </w:rPr>
        <w:t>8</w:t>
      </w:r>
      <w:r w:rsidR="009A7708" w:rsidRPr="009A7708">
        <w:rPr>
          <w:sz w:val="29"/>
          <w:vertAlign w:val="superscript"/>
        </w:rPr>
        <w:t>TH</w:t>
      </w:r>
      <w:r w:rsidR="009A7708">
        <w:rPr>
          <w:sz w:val="29"/>
        </w:rPr>
        <w:t xml:space="preserve"> SEPTEMBER 2022</w:t>
      </w:r>
    </w:p>
    <w:p w14:paraId="500AD4F4" w14:textId="40E894EA" w:rsidR="003237D4" w:rsidRDefault="003237D4">
      <w:pPr>
        <w:pStyle w:val="BodyText"/>
        <w:spacing w:before="10"/>
        <w:rPr>
          <w:sz w:val="29"/>
        </w:rPr>
      </w:pPr>
      <w:r>
        <w:rPr>
          <w:sz w:val="29"/>
        </w:rPr>
        <w:t>Place:</w:t>
      </w:r>
      <w:r w:rsidR="009A7708">
        <w:rPr>
          <w:sz w:val="29"/>
        </w:rPr>
        <w:t xml:space="preserve"> MUMBAI</w:t>
      </w:r>
    </w:p>
    <w:p w14:paraId="79ED9548" w14:textId="77777777" w:rsidR="00665A18" w:rsidRDefault="006B238B">
      <w:pPr>
        <w:pStyle w:val="Heading3"/>
        <w:spacing w:before="1"/>
        <w:ind w:left="771" w:right="787"/>
        <w:jc w:val="center"/>
      </w:pPr>
      <w:r>
        <w:t>**********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**********</w:t>
      </w:r>
    </w:p>
    <w:sectPr w:rsidR="00665A18">
      <w:pgSz w:w="12240" w:h="15840"/>
      <w:pgMar w:top="800" w:right="640" w:bottom="1180" w:left="1340" w:header="0" w:footer="98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954B" w14:textId="77777777" w:rsidR="006B238B" w:rsidRDefault="006B238B">
      <w:r>
        <w:separator/>
      </w:r>
    </w:p>
  </w:endnote>
  <w:endnote w:type="continuationSeparator" w:id="0">
    <w:p w14:paraId="79ED954C" w14:textId="77777777" w:rsidR="006B238B" w:rsidRDefault="006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954D" w14:textId="77777777" w:rsidR="00665A18" w:rsidRDefault="00665A1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9549" w14:textId="77777777" w:rsidR="006B238B" w:rsidRDefault="006B238B">
      <w:r>
        <w:separator/>
      </w:r>
    </w:p>
  </w:footnote>
  <w:footnote w:type="continuationSeparator" w:id="0">
    <w:p w14:paraId="79ED954A" w14:textId="77777777" w:rsidR="006B238B" w:rsidRDefault="006B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390"/>
    <w:multiLevelType w:val="hybridMultilevel"/>
    <w:tmpl w:val="5E4870BC"/>
    <w:lvl w:ilvl="0" w:tplc="477E2664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386CDE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510485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CB04EEF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C26E7BE0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C6B806B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49FCD43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16CAAD8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8CF8A1B4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D17397"/>
    <w:multiLevelType w:val="hybridMultilevel"/>
    <w:tmpl w:val="77F209D6"/>
    <w:lvl w:ilvl="0" w:tplc="B448DE92">
      <w:start w:val="1"/>
      <w:numFmt w:val="lowerLetter"/>
      <w:lvlText w:val="%1)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3CA4AD9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C48809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612C46E0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5B0662F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883CFD8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8AC0863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15C5004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33AEFE18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A816BE"/>
    <w:multiLevelType w:val="hybridMultilevel"/>
    <w:tmpl w:val="5DDE7C34"/>
    <w:lvl w:ilvl="0" w:tplc="71D458D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2044C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952D95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C16904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 w:tplc="B2C2387E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A4E44A52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A2262E58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37D8A66E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6E2AB0CC">
      <w:numFmt w:val="bullet"/>
      <w:lvlText w:val="•"/>
      <w:lvlJc w:val="left"/>
      <w:pPr>
        <w:ind w:left="82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DE0D3C"/>
    <w:multiLevelType w:val="hybridMultilevel"/>
    <w:tmpl w:val="BD948658"/>
    <w:lvl w:ilvl="0" w:tplc="6CE06284">
      <w:start w:val="1"/>
      <w:numFmt w:val="lowerLetter"/>
      <w:lvlText w:val="%1)"/>
      <w:lvlJc w:val="left"/>
      <w:pPr>
        <w:ind w:left="108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E8CE620">
      <w:numFmt w:val="bullet"/>
      <w:lvlText w:val="•"/>
      <w:lvlJc w:val="left"/>
      <w:pPr>
        <w:ind w:left="653" w:hanging="223"/>
      </w:pPr>
      <w:rPr>
        <w:rFonts w:hint="default"/>
        <w:lang w:val="en-US" w:eastAsia="en-US" w:bidi="ar-SA"/>
      </w:rPr>
    </w:lvl>
    <w:lvl w:ilvl="2" w:tplc="183E83CE">
      <w:numFmt w:val="bullet"/>
      <w:lvlText w:val="•"/>
      <w:lvlJc w:val="left"/>
      <w:pPr>
        <w:ind w:left="1206" w:hanging="223"/>
      </w:pPr>
      <w:rPr>
        <w:rFonts w:hint="default"/>
        <w:lang w:val="en-US" w:eastAsia="en-US" w:bidi="ar-SA"/>
      </w:rPr>
    </w:lvl>
    <w:lvl w:ilvl="3" w:tplc="15C81ADA">
      <w:numFmt w:val="bullet"/>
      <w:lvlText w:val="•"/>
      <w:lvlJc w:val="left"/>
      <w:pPr>
        <w:ind w:left="1759" w:hanging="223"/>
      </w:pPr>
      <w:rPr>
        <w:rFonts w:hint="default"/>
        <w:lang w:val="en-US" w:eastAsia="en-US" w:bidi="ar-SA"/>
      </w:rPr>
    </w:lvl>
    <w:lvl w:ilvl="4" w:tplc="8DE86F04">
      <w:numFmt w:val="bullet"/>
      <w:lvlText w:val="•"/>
      <w:lvlJc w:val="left"/>
      <w:pPr>
        <w:ind w:left="2313" w:hanging="223"/>
      </w:pPr>
      <w:rPr>
        <w:rFonts w:hint="default"/>
        <w:lang w:val="en-US" w:eastAsia="en-US" w:bidi="ar-SA"/>
      </w:rPr>
    </w:lvl>
    <w:lvl w:ilvl="5" w:tplc="80DE6B70">
      <w:numFmt w:val="bullet"/>
      <w:lvlText w:val="•"/>
      <w:lvlJc w:val="left"/>
      <w:pPr>
        <w:ind w:left="2866" w:hanging="223"/>
      </w:pPr>
      <w:rPr>
        <w:rFonts w:hint="default"/>
        <w:lang w:val="en-US" w:eastAsia="en-US" w:bidi="ar-SA"/>
      </w:rPr>
    </w:lvl>
    <w:lvl w:ilvl="6" w:tplc="298AE818">
      <w:numFmt w:val="bullet"/>
      <w:lvlText w:val="•"/>
      <w:lvlJc w:val="left"/>
      <w:pPr>
        <w:ind w:left="3419" w:hanging="223"/>
      </w:pPr>
      <w:rPr>
        <w:rFonts w:hint="default"/>
        <w:lang w:val="en-US" w:eastAsia="en-US" w:bidi="ar-SA"/>
      </w:rPr>
    </w:lvl>
    <w:lvl w:ilvl="7" w:tplc="8D3001DC">
      <w:numFmt w:val="bullet"/>
      <w:lvlText w:val="•"/>
      <w:lvlJc w:val="left"/>
      <w:pPr>
        <w:ind w:left="3973" w:hanging="223"/>
      </w:pPr>
      <w:rPr>
        <w:rFonts w:hint="default"/>
        <w:lang w:val="en-US" w:eastAsia="en-US" w:bidi="ar-SA"/>
      </w:rPr>
    </w:lvl>
    <w:lvl w:ilvl="8" w:tplc="B0ECF9B6">
      <w:numFmt w:val="bullet"/>
      <w:lvlText w:val="•"/>
      <w:lvlJc w:val="left"/>
      <w:pPr>
        <w:ind w:left="4526" w:hanging="223"/>
      </w:pPr>
      <w:rPr>
        <w:rFonts w:hint="default"/>
        <w:lang w:val="en-US" w:eastAsia="en-US" w:bidi="ar-SA"/>
      </w:rPr>
    </w:lvl>
  </w:abstractNum>
  <w:abstractNum w:abstractNumId="4" w15:restartNumberingAfterBreak="0">
    <w:nsid w:val="7B9A159D"/>
    <w:multiLevelType w:val="hybridMultilevel"/>
    <w:tmpl w:val="CC8A6E40"/>
    <w:lvl w:ilvl="0" w:tplc="17989B92">
      <w:start w:val="1"/>
      <w:numFmt w:val="decimal"/>
      <w:lvlText w:val="%1."/>
      <w:lvlJc w:val="left"/>
      <w:pPr>
        <w:ind w:left="581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4CC22F8">
      <w:start w:val="1"/>
      <w:numFmt w:val="lowerLetter"/>
      <w:lvlText w:val="%2)"/>
      <w:lvlJc w:val="left"/>
      <w:pPr>
        <w:ind w:left="760" w:hanging="4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6BCB26A">
      <w:numFmt w:val="bullet"/>
      <w:lvlText w:val="•"/>
      <w:lvlJc w:val="left"/>
      <w:pPr>
        <w:ind w:left="1815" w:hanging="440"/>
      </w:pPr>
      <w:rPr>
        <w:rFonts w:hint="default"/>
        <w:lang w:val="en-US" w:eastAsia="en-US" w:bidi="ar-SA"/>
      </w:rPr>
    </w:lvl>
    <w:lvl w:ilvl="3" w:tplc="30BAB954">
      <w:numFmt w:val="bullet"/>
      <w:lvlText w:val="•"/>
      <w:lvlJc w:val="left"/>
      <w:pPr>
        <w:ind w:left="2871" w:hanging="440"/>
      </w:pPr>
      <w:rPr>
        <w:rFonts w:hint="default"/>
        <w:lang w:val="en-US" w:eastAsia="en-US" w:bidi="ar-SA"/>
      </w:rPr>
    </w:lvl>
    <w:lvl w:ilvl="4" w:tplc="7846AE4E">
      <w:numFmt w:val="bullet"/>
      <w:lvlText w:val="•"/>
      <w:lvlJc w:val="left"/>
      <w:pPr>
        <w:ind w:left="3926" w:hanging="440"/>
      </w:pPr>
      <w:rPr>
        <w:rFonts w:hint="default"/>
        <w:lang w:val="en-US" w:eastAsia="en-US" w:bidi="ar-SA"/>
      </w:rPr>
    </w:lvl>
    <w:lvl w:ilvl="5" w:tplc="53FA1F14">
      <w:numFmt w:val="bullet"/>
      <w:lvlText w:val="•"/>
      <w:lvlJc w:val="left"/>
      <w:pPr>
        <w:ind w:left="4982" w:hanging="440"/>
      </w:pPr>
      <w:rPr>
        <w:rFonts w:hint="default"/>
        <w:lang w:val="en-US" w:eastAsia="en-US" w:bidi="ar-SA"/>
      </w:rPr>
    </w:lvl>
    <w:lvl w:ilvl="6" w:tplc="91061E4C">
      <w:numFmt w:val="bullet"/>
      <w:lvlText w:val="•"/>
      <w:lvlJc w:val="left"/>
      <w:pPr>
        <w:ind w:left="6037" w:hanging="440"/>
      </w:pPr>
      <w:rPr>
        <w:rFonts w:hint="default"/>
        <w:lang w:val="en-US" w:eastAsia="en-US" w:bidi="ar-SA"/>
      </w:rPr>
    </w:lvl>
    <w:lvl w:ilvl="7" w:tplc="B61CD1AE">
      <w:numFmt w:val="bullet"/>
      <w:lvlText w:val="•"/>
      <w:lvlJc w:val="left"/>
      <w:pPr>
        <w:ind w:left="7093" w:hanging="440"/>
      </w:pPr>
      <w:rPr>
        <w:rFonts w:hint="default"/>
        <w:lang w:val="en-US" w:eastAsia="en-US" w:bidi="ar-SA"/>
      </w:rPr>
    </w:lvl>
    <w:lvl w:ilvl="8" w:tplc="C1402826">
      <w:numFmt w:val="bullet"/>
      <w:lvlText w:val="•"/>
      <w:lvlJc w:val="left"/>
      <w:pPr>
        <w:ind w:left="8148" w:hanging="440"/>
      </w:pPr>
      <w:rPr>
        <w:rFonts w:hint="default"/>
        <w:lang w:val="en-US" w:eastAsia="en-US" w:bidi="ar-SA"/>
      </w:rPr>
    </w:lvl>
  </w:abstractNum>
  <w:abstractNum w:abstractNumId="5" w15:restartNumberingAfterBreak="0">
    <w:nsid w:val="7D6D087D"/>
    <w:multiLevelType w:val="hybridMultilevel"/>
    <w:tmpl w:val="A476ADC8"/>
    <w:lvl w:ilvl="0" w:tplc="874AAF7C">
      <w:start w:val="1"/>
      <w:numFmt w:val="lowerLetter"/>
      <w:lvlText w:val="%1)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977277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3D86EE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0CDA5E3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BA84CAF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6764ED48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977E3F9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0B2BC00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C820F9B4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</w:abstractNum>
  <w:num w:numId="1" w16cid:durableId="1840728304">
    <w:abstractNumId w:val="3"/>
  </w:num>
  <w:num w:numId="2" w16cid:durableId="431437443">
    <w:abstractNumId w:val="1"/>
  </w:num>
  <w:num w:numId="3" w16cid:durableId="1546983595">
    <w:abstractNumId w:val="2"/>
  </w:num>
  <w:num w:numId="4" w16cid:durableId="1928808163">
    <w:abstractNumId w:val="5"/>
  </w:num>
  <w:num w:numId="5" w16cid:durableId="1017973283">
    <w:abstractNumId w:val="0"/>
  </w:num>
  <w:num w:numId="6" w16cid:durableId="66489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A18"/>
    <w:rsid w:val="00043009"/>
    <w:rsid w:val="001736EF"/>
    <w:rsid w:val="00272F97"/>
    <w:rsid w:val="003237D4"/>
    <w:rsid w:val="003873A8"/>
    <w:rsid w:val="00394A2D"/>
    <w:rsid w:val="003F3F31"/>
    <w:rsid w:val="00530DC4"/>
    <w:rsid w:val="00665A18"/>
    <w:rsid w:val="006B238B"/>
    <w:rsid w:val="00736DA1"/>
    <w:rsid w:val="00742F56"/>
    <w:rsid w:val="00832338"/>
    <w:rsid w:val="00966556"/>
    <w:rsid w:val="009A7708"/>
    <w:rsid w:val="00AC55FA"/>
    <w:rsid w:val="00AD3CC8"/>
    <w:rsid w:val="00B16625"/>
    <w:rsid w:val="00BF44E7"/>
    <w:rsid w:val="00C02ED3"/>
    <w:rsid w:val="00C263E0"/>
    <w:rsid w:val="00C40696"/>
    <w:rsid w:val="00CE0020"/>
    <w:rsid w:val="00CF23B6"/>
    <w:rsid w:val="00D174C7"/>
    <w:rsid w:val="00DD2155"/>
    <w:rsid w:val="00E97BFF"/>
    <w:rsid w:val="00F21E76"/>
    <w:rsid w:val="00F53F90"/>
    <w:rsid w:val="00F57290"/>
    <w:rsid w:val="00F9457C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ED941F"/>
  <w15:docId w15:val="{C71E7D71-387A-4271-A2EB-4A0C0735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6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60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539" w:hanging="440"/>
    </w:pPr>
  </w:style>
  <w:style w:type="paragraph" w:styleId="TOC2">
    <w:name w:val="toc 2"/>
    <w:basedOn w:val="Normal"/>
    <w:uiPriority w:val="1"/>
    <w:qFormat/>
    <w:pPr>
      <w:spacing w:before="140"/>
      <w:ind w:left="760" w:hanging="4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771" w:right="787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36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D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6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A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echglitch@nse.co.i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Krunal Pralhad Rane</dc:creator>
  <cp:lastModifiedBy>BHUMIKA SANGHVI</cp:lastModifiedBy>
  <cp:revision>98</cp:revision>
  <dcterms:created xsi:type="dcterms:W3CDTF">2022-09-02T06:23:00Z</dcterms:created>
  <dcterms:modified xsi:type="dcterms:W3CDTF">2022-10-14T10:51:00Z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2022-09-02T00:00:00Z</vt:filetime>
  </property>
</Properties>
</file>